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cs="宋体"/>
          <w:b/>
          <w:bCs/>
          <w:color w:val="auto"/>
          <w:sz w:val="32"/>
          <w:szCs w:val="32"/>
        </w:rPr>
      </w:pPr>
      <w:r>
        <w:rPr>
          <w:rFonts w:hint="eastAsia" w:ascii="宋体" w:hAnsi="宋体" w:cs="宋体"/>
          <w:b/>
          <w:bCs/>
          <w:color w:val="auto"/>
          <w:sz w:val="32"/>
          <w:szCs w:val="32"/>
        </w:rPr>
        <w:t>附件二：</w:t>
      </w:r>
    </w:p>
    <w:p>
      <w:pPr>
        <w:adjustRightInd w:val="0"/>
        <w:snapToGrid w:val="0"/>
        <w:spacing w:line="360" w:lineRule="auto"/>
        <w:ind w:firstLine="643" w:firstLineChars="200"/>
        <w:jc w:val="center"/>
        <w:rPr>
          <w:rFonts w:ascii="宋体" w:hAnsi="宋体" w:cs="宋体"/>
          <w:b/>
          <w:bCs/>
          <w:color w:val="auto"/>
          <w:sz w:val="32"/>
          <w:szCs w:val="32"/>
        </w:rPr>
      </w:pPr>
      <w:r>
        <w:rPr>
          <w:rFonts w:hint="eastAsia" w:ascii="宋体" w:hAnsi="宋体" w:cs="宋体"/>
          <w:b/>
          <w:bCs/>
          <w:color w:val="auto"/>
          <w:sz w:val="32"/>
          <w:szCs w:val="32"/>
        </w:rPr>
        <w:t>投标预审资料提交模板</w:t>
      </w:r>
    </w:p>
    <w:p>
      <w:pPr>
        <w:pStyle w:val="2"/>
        <w:rPr>
          <w:color w:val="auto"/>
        </w:rPr>
      </w:pP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舍得酒业股份有限公司</w:t>
      </w: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投标预审资料</w:t>
      </w: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项目名称：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投标人名称：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auto"/>
          <w:sz w:val="32"/>
          <w:szCs w:val="32"/>
        </w:rPr>
        <w:t>日期：</w:t>
      </w:r>
    </w:p>
    <w:p>
      <w:pPr>
        <w:spacing w:line="48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p>
    <w:p>
      <w:pPr>
        <w:pStyle w:val="4"/>
        <w:tabs>
          <w:tab w:val="right" w:leader="dot" w:pos="8306"/>
        </w:tabs>
        <w:rPr>
          <w:color w:val="auto"/>
        </w:rPr>
      </w:pPr>
      <w:r>
        <w:rPr>
          <w:rFonts w:hint="eastAsia" w:ascii="仿宋" w:hAnsi="仿宋" w:cs="仿宋"/>
          <w:b/>
          <w:bCs/>
          <w:color w:val="auto"/>
          <w:szCs w:val="28"/>
        </w:rPr>
        <w:fldChar w:fldCharType="begin"/>
      </w:r>
      <w:r>
        <w:rPr>
          <w:rFonts w:hint="eastAsia" w:ascii="仿宋" w:hAnsi="仿宋" w:cs="仿宋"/>
          <w:b/>
          <w:bCs/>
          <w:color w:val="auto"/>
          <w:szCs w:val="28"/>
        </w:rPr>
        <w:instrText xml:space="preserve">TOC \o "1-3" \h \u </w:instrText>
      </w:r>
      <w:r>
        <w:rPr>
          <w:rFonts w:hint="eastAsia" w:ascii="仿宋" w:hAnsi="仿宋" w:cs="仿宋"/>
          <w:b/>
          <w:bCs/>
          <w:color w:val="auto"/>
          <w:szCs w:val="28"/>
        </w:rPr>
        <w:fldChar w:fldCharType="separate"/>
      </w:r>
      <w:r>
        <w:rPr>
          <w:color w:val="auto"/>
        </w:rPr>
        <w:fldChar w:fldCharType="begin"/>
      </w:r>
      <w:r>
        <w:rPr>
          <w:color w:val="auto"/>
        </w:rPr>
        <w:instrText xml:space="preserve"> HYPERLINK \l "_Toc12075" </w:instrText>
      </w:r>
      <w:r>
        <w:rPr>
          <w:color w:val="auto"/>
        </w:rPr>
        <w:fldChar w:fldCharType="separate"/>
      </w:r>
      <w:r>
        <w:rPr>
          <w:rFonts w:hint="eastAsia"/>
          <w:color w:val="auto"/>
        </w:rPr>
        <w:t>一、 采购项目投标人资格审核明细表</w:t>
      </w:r>
      <w:r>
        <w:rPr>
          <w:color w:val="auto"/>
        </w:rPr>
        <w:tab/>
      </w:r>
      <w:r>
        <w:rPr>
          <w:color w:val="auto"/>
        </w:rPr>
        <w:fldChar w:fldCharType="begin"/>
      </w:r>
      <w:r>
        <w:rPr>
          <w:color w:val="auto"/>
        </w:rPr>
        <w:instrText xml:space="preserve"> PAGEREF _Toc12075 \h </w:instrText>
      </w:r>
      <w:r>
        <w:rPr>
          <w:color w:val="auto"/>
        </w:rPr>
        <w:fldChar w:fldCharType="separate"/>
      </w:r>
      <w:r>
        <w:rPr>
          <w:color w:val="auto"/>
        </w:rPr>
        <w:t>2</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"_Toc31482" </w:instrText>
      </w:r>
      <w:r>
        <w:rPr>
          <w:color w:val="auto"/>
        </w:rPr>
        <w:fldChar w:fldCharType="separate"/>
      </w:r>
      <w:r>
        <w:rPr>
          <w:rFonts w:hint="eastAsia"/>
          <w:color w:val="auto"/>
        </w:rPr>
        <w:t>二、 营业执照</w:t>
      </w:r>
      <w:r>
        <w:rPr>
          <w:color w:val="auto"/>
        </w:rPr>
        <w:tab/>
      </w:r>
      <w:r>
        <w:rPr>
          <w:color w:val="auto"/>
        </w:rPr>
        <w:fldChar w:fldCharType="begin"/>
      </w:r>
      <w:r>
        <w:rPr>
          <w:color w:val="auto"/>
        </w:rPr>
        <w:instrText xml:space="preserve"> PAGEREF _Toc31482 \h </w:instrText>
      </w:r>
      <w:r>
        <w:rPr>
          <w:color w:val="auto"/>
        </w:rPr>
        <w:fldChar w:fldCharType="separate"/>
      </w:r>
      <w:r>
        <w:rPr>
          <w:color w:val="auto"/>
        </w:rPr>
        <w:t>3</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"_Toc381" </w:instrText>
      </w:r>
      <w:r>
        <w:rPr>
          <w:color w:val="auto"/>
        </w:rPr>
        <w:fldChar w:fldCharType="separate"/>
      </w:r>
      <w:r>
        <w:rPr>
          <w:rFonts w:hint="eastAsia"/>
          <w:color w:val="auto"/>
        </w:rPr>
        <w:t>三、 实缴资本证明</w:t>
      </w:r>
      <w:r>
        <w:rPr>
          <w:color w:val="auto"/>
        </w:rPr>
        <w:tab/>
      </w:r>
      <w:r>
        <w:rPr>
          <w:color w:val="auto"/>
        </w:rPr>
        <w:fldChar w:fldCharType="begin"/>
      </w:r>
      <w:r>
        <w:rPr>
          <w:color w:val="auto"/>
        </w:rPr>
        <w:instrText xml:space="preserve"> PAGEREF _Toc381 \h </w:instrText>
      </w:r>
      <w:r>
        <w:rPr>
          <w:color w:val="auto"/>
        </w:rPr>
        <w:fldChar w:fldCharType="separate"/>
      </w:r>
      <w:r>
        <w:rPr>
          <w:color w:val="auto"/>
        </w:rPr>
        <w:t>3</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"_Toc10002" </w:instrText>
      </w:r>
      <w:r>
        <w:rPr>
          <w:color w:val="auto"/>
        </w:rPr>
        <w:fldChar w:fldCharType="separate"/>
      </w:r>
      <w:r>
        <w:rPr>
          <w:rFonts w:hint="eastAsia"/>
          <w:color w:val="auto"/>
        </w:rPr>
        <w:t>四、 参保人数证明</w:t>
      </w:r>
      <w:r>
        <w:rPr>
          <w:color w:val="auto"/>
        </w:rPr>
        <w:tab/>
      </w:r>
      <w:r>
        <w:rPr>
          <w:color w:val="auto"/>
        </w:rPr>
        <w:fldChar w:fldCharType="begin"/>
      </w:r>
      <w:r>
        <w:rPr>
          <w:color w:val="auto"/>
        </w:rPr>
        <w:instrText xml:space="preserve"> PAGEREF _Toc10002 \h </w:instrText>
      </w:r>
      <w:r>
        <w:rPr>
          <w:color w:val="auto"/>
        </w:rPr>
        <w:fldChar w:fldCharType="separate"/>
      </w:r>
      <w:r>
        <w:rPr>
          <w:color w:val="auto"/>
        </w:rPr>
        <w:t>3</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"_Toc26155" </w:instrText>
      </w:r>
      <w:r>
        <w:rPr>
          <w:color w:val="auto"/>
        </w:rPr>
        <w:fldChar w:fldCharType="separate"/>
      </w:r>
      <w:r>
        <w:rPr>
          <w:rFonts w:hint="eastAsia"/>
          <w:color w:val="auto"/>
        </w:rPr>
        <w:t>五、 投标授权委托书</w:t>
      </w:r>
      <w:r>
        <w:rPr>
          <w:color w:val="auto"/>
        </w:rPr>
        <w:tab/>
      </w:r>
      <w:r>
        <w:rPr>
          <w:color w:val="auto"/>
        </w:rPr>
        <w:fldChar w:fldCharType="begin"/>
      </w:r>
      <w:r>
        <w:rPr>
          <w:color w:val="auto"/>
        </w:rPr>
        <w:instrText xml:space="preserve"> PAGEREF _Toc26155 \h </w:instrText>
      </w:r>
      <w:r>
        <w:rPr>
          <w:color w:val="auto"/>
        </w:rPr>
        <w:fldChar w:fldCharType="separate"/>
      </w:r>
      <w:r>
        <w:rPr>
          <w:color w:val="auto"/>
        </w:rPr>
        <w:t>3</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"_Toc18372" </w:instrText>
      </w:r>
      <w:r>
        <w:rPr>
          <w:color w:val="auto"/>
        </w:rPr>
        <w:fldChar w:fldCharType="separate"/>
      </w:r>
      <w:r>
        <w:rPr>
          <w:rFonts w:hint="eastAsia"/>
          <w:color w:val="auto"/>
        </w:rPr>
        <w:t>六、 被委托人社保缴纳证明</w:t>
      </w:r>
      <w:r>
        <w:rPr>
          <w:color w:val="auto"/>
        </w:rPr>
        <w:tab/>
      </w:r>
      <w:r>
        <w:rPr>
          <w:color w:val="auto"/>
        </w:rPr>
        <w:fldChar w:fldCharType="begin"/>
      </w:r>
      <w:r>
        <w:rPr>
          <w:color w:val="auto"/>
        </w:rPr>
        <w:instrText xml:space="preserve"> PAGEREF _Toc18372 \h </w:instrText>
      </w:r>
      <w:r>
        <w:rPr>
          <w:color w:val="auto"/>
        </w:rPr>
        <w:fldChar w:fldCharType="separate"/>
      </w:r>
      <w:r>
        <w:rPr>
          <w:color w:val="auto"/>
        </w:rPr>
        <w:t>4</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"_Toc31483" </w:instrText>
      </w:r>
      <w:r>
        <w:rPr>
          <w:color w:val="auto"/>
        </w:rPr>
        <w:fldChar w:fldCharType="separate"/>
      </w:r>
      <w:r>
        <w:rPr>
          <w:rFonts w:hint="eastAsia"/>
          <w:color w:val="auto"/>
        </w:rPr>
        <w:t>七、 投标人资质证明</w:t>
      </w:r>
      <w:r>
        <w:rPr>
          <w:color w:val="auto"/>
        </w:rPr>
        <w:tab/>
      </w:r>
      <w:r>
        <w:rPr>
          <w:color w:val="auto"/>
        </w:rPr>
        <w:fldChar w:fldCharType="begin"/>
      </w:r>
      <w:r>
        <w:rPr>
          <w:color w:val="auto"/>
        </w:rPr>
        <w:instrText xml:space="preserve"> PAGEREF _Toc31483 \h </w:instrText>
      </w:r>
      <w:r>
        <w:rPr>
          <w:color w:val="auto"/>
        </w:rPr>
        <w:fldChar w:fldCharType="separate"/>
      </w:r>
      <w:r>
        <w:rPr>
          <w:color w:val="auto"/>
        </w:rPr>
        <w:t>5</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"_Toc31558" </w:instrText>
      </w:r>
      <w:r>
        <w:rPr>
          <w:color w:val="auto"/>
        </w:rPr>
        <w:fldChar w:fldCharType="separate"/>
      </w:r>
      <w:r>
        <w:rPr>
          <w:rFonts w:hint="eastAsia"/>
          <w:color w:val="auto"/>
        </w:rPr>
        <w:t>八、 承诺书</w:t>
      </w:r>
      <w:r>
        <w:rPr>
          <w:color w:val="auto"/>
        </w:rPr>
        <w:tab/>
      </w:r>
      <w:r>
        <w:rPr>
          <w:color w:val="auto"/>
        </w:rPr>
        <w:fldChar w:fldCharType="begin"/>
      </w:r>
      <w:r>
        <w:rPr>
          <w:color w:val="auto"/>
        </w:rPr>
        <w:instrText xml:space="preserve"> PAGEREF _Toc31558 \h </w:instrText>
      </w:r>
      <w:r>
        <w:rPr>
          <w:color w:val="auto"/>
        </w:rPr>
        <w:fldChar w:fldCharType="separate"/>
      </w:r>
      <w:r>
        <w:rPr>
          <w:color w:val="auto"/>
        </w:rPr>
        <w:t>5</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"_Toc1731" </w:instrText>
      </w:r>
      <w:r>
        <w:rPr>
          <w:color w:val="auto"/>
        </w:rPr>
        <w:fldChar w:fldCharType="separate"/>
      </w:r>
      <w:r>
        <w:rPr>
          <w:rFonts w:hint="eastAsia"/>
          <w:color w:val="auto"/>
          <w:lang w:bidi="en-US"/>
        </w:rPr>
        <w:t xml:space="preserve">九、 </w:t>
      </w:r>
      <w:r>
        <w:rPr>
          <w:rFonts w:hint="eastAsia" w:ascii="宋体" w:hAnsi="宋体" w:cs="微软雅黑"/>
          <w:color w:val="auto"/>
          <w:szCs w:val="30"/>
        </w:rPr>
        <w:t>廉洁保密承诺书</w:t>
      </w:r>
      <w:r>
        <w:rPr>
          <w:color w:val="auto"/>
        </w:rPr>
        <w:tab/>
      </w:r>
      <w:r>
        <w:rPr>
          <w:color w:val="auto"/>
        </w:rPr>
        <w:fldChar w:fldCharType="begin"/>
      </w:r>
      <w:r>
        <w:rPr>
          <w:color w:val="auto"/>
        </w:rPr>
        <w:instrText xml:space="preserve"> PAGEREF _Toc1731 \h </w:instrText>
      </w:r>
      <w:r>
        <w:rPr>
          <w:color w:val="auto"/>
        </w:rPr>
        <w:fldChar w:fldCharType="separate"/>
      </w:r>
      <w:r>
        <w:rPr>
          <w:color w:val="auto"/>
        </w:rPr>
        <w:t>6</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"_Toc28835" </w:instrText>
      </w:r>
      <w:r>
        <w:rPr>
          <w:color w:val="auto"/>
        </w:rPr>
        <w:fldChar w:fldCharType="separate"/>
      </w:r>
      <w:r>
        <w:rPr>
          <w:rFonts w:hint="eastAsia"/>
          <w:color w:val="auto"/>
          <w:lang w:bidi="en-US"/>
        </w:rPr>
        <w:t>十、 关联公司证明</w:t>
      </w:r>
      <w:r>
        <w:rPr>
          <w:color w:val="auto"/>
        </w:rPr>
        <w:tab/>
      </w:r>
      <w:r>
        <w:rPr>
          <w:color w:val="auto"/>
        </w:rPr>
        <w:fldChar w:fldCharType="begin"/>
      </w:r>
      <w:r>
        <w:rPr>
          <w:color w:val="auto"/>
        </w:rPr>
        <w:instrText xml:space="preserve"> PAGEREF _Toc28835 \h </w:instrText>
      </w:r>
      <w:r>
        <w:rPr>
          <w:color w:val="auto"/>
        </w:rPr>
        <w:fldChar w:fldCharType="separate"/>
      </w:r>
      <w:r>
        <w:rPr>
          <w:color w:val="auto"/>
        </w:rPr>
        <w:t>7</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"_Toc1920" </w:instrText>
      </w:r>
      <w:r>
        <w:rPr>
          <w:color w:val="auto"/>
        </w:rPr>
        <w:fldChar w:fldCharType="separate"/>
      </w:r>
      <w:r>
        <w:rPr>
          <w:rFonts w:hint="eastAsia"/>
          <w:color w:val="auto"/>
        </w:rPr>
        <w:t>十一、 诚信度</w:t>
      </w:r>
      <w:r>
        <w:rPr>
          <w:color w:val="auto"/>
        </w:rPr>
        <w:tab/>
      </w:r>
      <w:r>
        <w:rPr>
          <w:color w:val="auto"/>
        </w:rPr>
        <w:fldChar w:fldCharType="begin"/>
      </w:r>
      <w:r>
        <w:rPr>
          <w:color w:val="auto"/>
        </w:rPr>
        <w:instrText xml:space="preserve"> PAGEREF _Toc1920 \h </w:instrText>
      </w:r>
      <w:r>
        <w:rPr>
          <w:color w:val="auto"/>
        </w:rPr>
        <w:fldChar w:fldCharType="separate"/>
      </w:r>
      <w:r>
        <w:rPr>
          <w:color w:val="auto"/>
        </w:rPr>
        <w:t>9</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"_Toc11363" </w:instrText>
      </w:r>
      <w:r>
        <w:rPr>
          <w:color w:val="auto"/>
        </w:rPr>
        <w:fldChar w:fldCharType="separate"/>
      </w:r>
      <w:r>
        <w:rPr>
          <w:rFonts w:hint="eastAsia"/>
          <w:color w:val="auto"/>
        </w:rPr>
        <w:t>十二、 财务状况</w:t>
      </w:r>
      <w:r>
        <w:rPr>
          <w:color w:val="auto"/>
        </w:rPr>
        <w:tab/>
      </w:r>
      <w:r>
        <w:rPr>
          <w:color w:val="auto"/>
        </w:rPr>
        <w:fldChar w:fldCharType="begin"/>
      </w:r>
      <w:r>
        <w:rPr>
          <w:color w:val="auto"/>
        </w:rPr>
        <w:instrText xml:space="preserve"> PAGEREF _Toc11363 \h </w:instrText>
      </w:r>
      <w:r>
        <w:rPr>
          <w:color w:val="auto"/>
        </w:rPr>
        <w:fldChar w:fldCharType="separate"/>
      </w:r>
      <w:r>
        <w:rPr>
          <w:color w:val="auto"/>
        </w:rPr>
        <w:t>9</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"_Toc14096" </w:instrText>
      </w:r>
      <w:r>
        <w:rPr>
          <w:color w:val="auto"/>
        </w:rPr>
        <w:fldChar w:fldCharType="separate"/>
      </w:r>
      <w:r>
        <w:rPr>
          <w:rFonts w:hint="eastAsia"/>
          <w:color w:val="auto"/>
        </w:rPr>
        <w:t>十三、 同类</w:t>
      </w:r>
      <w:r>
        <w:rPr>
          <w:color w:val="auto"/>
        </w:rPr>
        <w:t>业绩</w:t>
      </w:r>
      <w:r>
        <w:rPr>
          <w:rFonts w:hint="eastAsia"/>
          <w:color w:val="auto"/>
        </w:rPr>
        <w:t>一栏表</w:t>
      </w:r>
      <w:r>
        <w:rPr>
          <w:color w:val="auto"/>
        </w:rPr>
        <w:tab/>
      </w:r>
      <w:r>
        <w:rPr>
          <w:color w:val="auto"/>
        </w:rPr>
        <w:fldChar w:fldCharType="begin"/>
      </w:r>
      <w:r>
        <w:rPr>
          <w:color w:val="auto"/>
        </w:rPr>
        <w:instrText xml:space="preserve"> PAGEREF _Toc14096 \h </w:instrText>
      </w:r>
      <w:r>
        <w:rPr>
          <w:color w:val="auto"/>
        </w:rPr>
        <w:fldChar w:fldCharType="separate"/>
      </w:r>
      <w:r>
        <w:rPr>
          <w:color w:val="auto"/>
        </w:rPr>
        <w:t>9</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"_Toc32186" </w:instrText>
      </w:r>
      <w:r>
        <w:rPr>
          <w:color w:val="auto"/>
        </w:rPr>
        <w:fldChar w:fldCharType="separate"/>
      </w:r>
      <w:r>
        <w:rPr>
          <w:rFonts w:hint="eastAsia"/>
          <w:color w:val="auto"/>
        </w:rPr>
        <w:t xml:space="preserve">十四、 </w:t>
      </w:r>
      <w:r>
        <w:rPr>
          <w:color w:val="auto"/>
        </w:rPr>
        <w:t>业绩证明</w:t>
      </w:r>
      <w:r>
        <w:rPr>
          <w:color w:val="auto"/>
        </w:rPr>
        <w:tab/>
      </w:r>
      <w:r>
        <w:rPr>
          <w:color w:val="auto"/>
        </w:rPr>
        <w:fldChar w:fldCharType="begin"/>
      </w:r>
      <w:r>
        <w:rPr>
          <w:color w:val="auto"/>
        </w:rPr>
        <w:instrText xml:space="preserve"> PAGEREF _Toc32186 \h </w:instrText>
      </w:r>
      <w:r>
        <w:rPr>
          <w:color w:val="auto"/>
        </w:rPr>
        <w:fldChar w:fldCharType="separate"/>
      </w:r>
      <w:r>
        <w:rPr>
          <w:color w:val="auto"/>
        </w:rPr>
        <w:t>9</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"_Toc15769" </w:instrText>
      </w:r>
      <w:r>
        <w:rPr>
          <w:color w:val="auto"/>
        </w:rPr>
        <w:fldChar w:fldCharType="separate"/>
      </w:r>
      <w:r>
        <w:rPr>
          <w:rFonts w:hint="eastAsia"/>
          <w:color w:val="auto"/>
        </w:rPr>
        <w:t>十五、 投标人调查问卷</w:t>
      </w:r>
      <w:r>
        <w:rPr>
          <w:color w:val="auto"/>
        </w:rPr>
        <w:tab/>
      </w:r>
      <w:r>
        <w:rPr>
          <w:color w:val="auto"/>
        </w:rPr>
        <w:fldChar w:fldCharType="begin"/>
      </w:r>
      <w:r>
        <w:rPr>
          <w:color w:val="auto"/>
        </w:rPr>
        <w:instrText xml:space="preserve"> PAGEREF _Toc15769 \h </w:instrText>
      </w:r>
      <w:r>
        <w:rPr>
          <w:color w:val="auto"/>
        </w:rPr>
        <w:fldChar w:fldCharType="separate"/>
      </w:r>
      <w:r>
        <w:rPr>
          <w:color w:val="auto"/>
        </w:rPr>
        <w:t>9</w:t>
      </w:r>
      <w:r>
        <w:rPr>
          <w:color w:val="auto"/>
        </w:rPr>
        <w:fldChar w:fldCharType="end"/>
      </w:r>
      <w:r>
        <w:rPr>
          <w:color w:val="auto"/>
        </w:rPr>
        <w:fldChar w:fldCharType="end"/>
      </w:r>
    </w:p>
    <w:p>
      <w:pPr>
        <w:pStyle w:val="4"/>
        <w:tabs>
          <w:tab w:val="right" w:leader="dot" w:pos="8306"/>
        </w:tabs>
        <w:rPr>
          <w:color w:val="auto"/>
        </w:rPr>
      </w:pPr>
      <w:r>
        <w:rPr>
          <w:color w:val="auto"/>
        </w:rPr>
        <w:fldChar w:fldCharType="begin"/>
      </w:r>
      <w:r>
        <w:rPr>
          <w:color w:val="auto"/>
        </w:rPr>
        <w:instrText xml:space="preserve"> HYPERLINK \l "_Toc10904" </w:instrText>
      </w:r>
      <w:r>
        <w:rPr>
          <w:color w:val="auto"/>
        </w:rPr>
        <w:fldChar w:fldCharType="separate"/>
      </w:r>
      <w:r>
        <w:rPr>
          <w:rFonts w:hint="eastAsia"/>
          <w:color w:val="auto"/>
        </w:rPr>
        <w:t>十六、 其他有必要的资质及补充资料</w:t>
      </w:r>
      <w:r>
        <w:rPr>
          <w:color w:val="auto"/>
        </w:rPr>
        <w:tab/>
      </w:r>
      <w:r>
        <w:rPr>
          <w:color w:val="auto"/>
        </w:rPr>
        <w:fldChar w:fldCharType="begin"/>
      </w:r>
      <w:r>
        <w:rPr>
          <w:color w:val="auto"/>
        </w:rPr>
        <w:instrText xml:space="preserve"> PAGEREF _Toc10904 \h </w:instrText>
      </w:r>
      <w:r>
        <w:rPr>
          <w:color w:val="auto"/>
        </w:rPr>
        <w:fldChar w:fldCharType="separate"/>
      </w:r>
      <w:r>
        <w:rPr>
          <w:color w:val="auto"/>
        </w:rPr>
        <w:t>12</w:t>
      </w:r>
      <w:r>
        <w:rPr>
          <w:color w:val="auto"/>
        </w:rPr>
        <w:fldChar w:fldCharType="end"/>
      </w:r>
      <w:r>
        <w:rPr>
          <w:color w:val="auto"/>
        </w:rPr>
        <w:fldChar w:fldCharType="end"/>
      </w:r>
    </w:p>
    <w:p>
      <w:pPr>
        <w:pStyle w:val="3"/>
        <w:spacing w:line="480" w:lineRule="auto"/>
        <w:rPr>
          <w:color w:val="auto"/>
        </w:rPr>
        <w:sectPr>
          <w:pgSz w:w="11906" w:h="16838"/>
          <w:pgMar w:top="1440" w:right="1800" w:bottom="1440" w:left="1800" w:header="851" w:footer="992" w:gutter="0"/>
          <w:cols w:space="720" w:num="1"/>
          <w:docGrid w:type="lines" w:linePitch="312" w:charSpace="0"/>
        </w:sectPr>
      </w:pPr>
      <w:r>
        <w:rPr>
          <w:rFonts w:hint="eastAsia" w:ascii="仿宋" w:hAnsi="仿宋" w:cs="仿宋"/>
          <w:color w:val="auto"/>
          <w:szCs w:val="28"/>
        </w:rPr>
        <w:fldChar w:fldCharType="end"/>
      </w:r>
    </w:p>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9"/>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p>
    <w:p>
      <w:pPr>
        <w:rPr>
          <w:color w:val="auto"/>
        </w:rPr>
      </w:pPr>
      <w:r>
        <w:rPr>
          <w:color w:val="auto"/>
        </w:rPr>
        <w:br w:type="page"/>
      </w:r>
    </w:p>
    <w:p>
      <w:pPr>
        <w:numPr>
          <w:ilvl w:val="0"/>
          <w:numId w:val="2"/>
        </w:numPr>
        <w:jc w:val="center"/>
        <w:rPr>
          <w:b/>
          <w:bCs/>
          <w:color w:val="auto"/>
          <w:sz w:val="28"/>
          <w:szCs w:val="28"/>
        </w:rPr>
      </w:pPr>
      <w:bookmarkStart w:id="0" w:name="_Toc12075"/>
      <w:r>
        <w:rPr>
          <w:rFonts w:hint="eastAsia"/>
          <w:b/>
          <w:bCs/>
          <w:color w:val="auto"/>
          <w:sz w:val="28"/>
          <w:szCs w:val="28"/>
        </w:rPr>
        <w:t>采购项目投标人资格审核明细表</w:t>
      </w:r>
      <w:bookmarkEnd w:id="0"/>
    </w:p>
    <w:tbl>
      <w:tblPr>
        <w:tblStyle w:val="6"/>
        <w:tblW w:w="5180" w:type="pct"/>
        <w:jc w:val="center"/>
        <w:tblLayout w:type="fixed"/>
        <w:tblCellMar>
          <w:top w:w="0" w:type="dxa"/>
          <w:left w:w="108" w:type="dxa"/>
          <w:bottom w:w="0" w:type="dxa"/>
          <w:right w:w="108" w:type="dxa"/>
        </w:tblCellMar>
      </w:tblPr>
      <w:tblGrid>
        <w:gridCol w:w="446"/>
        <w:gridCol w:w="2782"/>
        <w:gridCol w:w="3305"/>
        <w:gridCol w:w="2295"/>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b/>
                <w:bCs/>
                <w:color w:val="auto"/>
              </w:rPr>
            </w:pPr>
            <w:r>
              <w:rPr>
                <w:rFonts w:hint="eastAsia" w:ascii="仿宋" w:hAnsi="仿宋" w:eastAsia="仿宋" w:cs="仿宋"/>
                <w:b/>
                <w:bCs/>
                <w:color w:val="auto"/>
                <w:kern w:val="0"/>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b/>
                <w:bCs/>
                <w:color w:val="auto"/>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投标人名称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按营业执照填写</w:t>
            </w:r>
          </w:p>
        </w:tc>
      </w:tr>
      <w:tr>
        <w:tblPrEx>
          <w:tblCellMar>
            <w:top w:w="0" w:type="dxa"/>
            <w:left w:w="108" w:type="dxa"/>
            <w:bottom w:w="0" w:type="dxa"/>
            <w:right w:w="108" w:type="dxa"/>
          </w:tblCellMar>
        </w:tblPrEx>
        <w:trPr>
          <w:trHeight w:val="40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Times New Roman"/>
                <w:color w:val="auto"/>
                <w:sz w:val="20"/>
                <w:szCs w:val="20"/>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Times New Roman"/>
                <w:color w:val="auto"/>
                <w:sz w:val="20"/>
                <w:szCs w:val="20"/>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rPr>
            </w:pPr>
            <w:r>
              <w:rPr>
                <w:rFonts w:hint="eastAsia" w:ascii="仿宋" w:hAnsi="仿宋" w:eastAsia="仿宋" w:cs="仿宋"/>
                <w:color w:val="auto"/>
                <w:kern w:val="0"/>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kern w:val="0"/>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auto"/>
                <w:kern w:val="0"/>
                <w:lang w:bidi="ar"/>
              </w:rPr>
            </w:pPr>
            <w:r>
              <w:rPr>
                <w:rFonts w:hint="eastAsia" w:ascii="仿宋" w:hAnsi="仿宋" w:eastAsia="仿宋" w:cs="仿宋"/>
                <w:color w:val="auto"/>
                <w:kern w:val="0"/>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rPr>
            </w:pPr>
            <w:r>
              <w:rPr>
                <w:rFonts w:hint="eastAsia" w:ascii="仿宋" w:hAnsi="仿宋" w:eastAsia="仿宋" w:cs="仿宋"/>
                <w:color w:val="auto"/>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仿宋" w:hAnsi="仿宋" w:eastAsia="仿宋" w:cs="仿宋"/>
                <w:color w:val="auto"/>
                <w:kern w:val="0"/>
                <w:lang w:bidi="ar"/>
              </w:rPr>
            </w:pPr>
            <w:r>
              <w:rPr>
                <w:rFonts w:hint="eastAsia" w:ascii="仿宋" w:hAnsi="仿宋" w:eastAsia="仿宋" w:cs="仿宋"/>
                <w:color w:val="auto"/>
                <w:kern w:val="0"/>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auto"/>
                <w:kern w:val="0"/>
                <w:lang w:bidi="ar"/>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1"/>
                <w:numId w:val="3"/>
              </w:numPr>
              <w:tabs>
                <w:tab w:val="left" w:pos="3600"/>
              </w:tabs>
              <w:jc w:val="left"/>
              <w:rPr>
                <w:rFonts w:ascii="仿宋" w:hAnsi="仿宋" w:eastAsia="仿宋" w:cs="仿宋"/>
                <w:color w:val="auto"/>
                <w:kern w:val="0"/>
                <w:lang w:bidi="ar"/>
              </w:rPr>
            </w:pPr>
            <w:r>
              <w:rPr>
                <w:rFonts w:hint="eastAsia" w:ascii="仿宋" w:hAnsi="仿宋" w:eastAsia="仿宋" w:cs="仿宋"/>
                <w:color w:val="auto"/>
                <w:kern w:val="0"/>
                <w:lang w:bidi="ar"/>
              </w:rPr>
              <w:t>（如有），如</w:t>
            </w:r>
            <w:r>
              <w:rPr>
                <w:rFonts w:hint="eastAsia" w:ascii="仿宋" w:hAnsi="仿宋" w:eastAsia="仿宋" w:cs="仿宋"/>
                <w:color w:val="auto"/>
              </w:rPr>
              <w:t>投标人视频介绍生产场地、设备、成功案例等</w:t>
            </w:r>
          </w:p>
        </w:tc>
      </w:tr>
    </w:tbl>
    <w:p>
      <w:pPr>
        <w:numPr>
          <w:ilvl w:val="0"/>
          <w:numId w:val="2"/>
        </w:numPr>
        <w:jc w:val="center"/>
        <w:rPr>
          <w:b/>
          <w:bCs/>
          <w:color w:val="auto"/>
          <w:sz w:val="28"/>
          <w:szCs w:val="28"/>
        </w:rPr>
      </w:pPr>
      <w:bookmarkStart w:id="1" w:name="_Toc31482"/>
      <w:r>
        <w:rPr>
          <w:rFonts w:hint="eastAsia"/>
          <w:b/>
          <w:bCs/>
          <w:color w:val="auto"/>
          <w:sz w:val="28"/>
          <w:szCs w:val="28"/>
        </w:rPr>
        <w:t>营业执照</w:t>
      </w:r>
      <w:bookmarkEnd w:id="1"/>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须提供营业执照</w:t>
      </w:r>
    </w:p>
    <w:p>
      <w:pPr>
        <w:pStyle w:val="2"/>
        <w:rPr>
          <w:color w:val="auto"/>
        </w:rPr>
      </w:pPr>
    </w:p>
    <w:p>
      <w:pPr>
        <w:numPr>
          <w:ilvl w:val="0"/>
          <w:numId w:val="2"/>
        </w:numPr>
        <w:jc w:val="center"/>
        <w:rPr>
          <w:b/>
          <w:bCs/>
          <w:color w:val="auto"/>
          <w:sz w:val="28"/>
          <w:szCs w:val="28"/>
        </w:rPr>
      </w:pPr>
      <w:bookmarkStart w:id="2" w:name="_Toc381"/>
      <w:r>
        <w:rPr>
          <w:rFonts w:hint="eastAsia"/>
          <w:b/>
          <w:bCs/>
          <w:color w:val="auto"/>
          <w:sz w:val="28"/>
          <w:szCs w:val="28"/>
        </w:rPr>
        <w:t>实缴资本证明</w:t>
      </w:r>
      <w:bookmarkEnd w:id="2"/>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提供实缴资本证明（如第三方网站截图、其他证明）</w:t>
      </w:r>
    </w:p>
    <w:p>
      <w:pPr>
        <w:pStyle w:val="2"/>
        <w:rPr>
          <w:color w:val="auto"/>
        </w:rPr>
      </w:pPr>
    </w:p>
    <w:p>
      <w:pPr>
        <w:rPr>
          <w:color w:val="auto"/>
        </w:rPr>
      </w:pPr>
    </w:p>
    <w:p>
      <w:pPr>
        <w:numPr>
          <w:ilvl w:val="0"/>
          <w:numId w:val="2"/>
        </w:numPr>
        <w:jc w:val="center"/>
        <w:rPr>
          <w:b/>
          <w:bCs/>
          <w:color w:val="auto"/>
          <w:sz w:val="28"/>
          <w:szCs w:val="28"/>
        </w:rPr>
      </w:pPr>
      <w:bookmarkStart w:id="3" w:name="_Toc10002"/>
      <w:r>
        <w:rPr>
          <w:rFonts w:hint="eastAsia"/>
          <w:b/>
          <w:bCs/>
          <w:color w:val="auto"/>
          <w:sz w:val="28"/>
          <w:szCs w:val="28"/>
        </w:rPr>
        <w:t>参保人数证明</w:t>
      </w:r>
      <w:bookmarkEnd w:id="3"/>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提供参保人数证明（如社保缴纳证明、第三方网站截图）</w:t>
      </w:r>
    </w:p>
    <w:p>
      <w:pPr>
        <w:pStyle w:val="2"/>
        <w:rPr>
          <w:color w:val="auto"/>
        </w:rPr>
      </w:pPr>
    </w:p>
    <w:p>
      <w:pPr>
        <w:numPr>
          <w:ilvl w:val="0"/>
          <w:numId w:val="2"/>
        </w:numPr>
        <w:jc w:val="center"/>
        <w:rPr>
          <w:b/>
          <w:bCs/>
          <w:color w:val="auto"/>
          <w:sz w:val="28"/>
          <w:szCs w:val="28"/>
        </w:rPr>
      </w:pPr>
      <w:bookmarkStart w:id="4" w:name="_Toc26155"/>
      <w:r>
        <w:rPr>
          <w:rFonts w:hint="eastAsia"/>
          <w:b/>
          <w:bCs/>
          <w:color w:val="auto"/>
          <w:sz w:val="28"/>
          <w:szCs w:val="28"/>
        </w:rPr>
        <w:t>投标授权委托书</w:t>
      </w:r>
      <w:bookmarkEnd w:id="4"/>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本人</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（姓名）系</w:t>
      </w:r>
      <w:r>
        <w:rPr>
          <w:rFonts w:ascii="仿宋" w:hAnsi="仿宋" w:eastAsia="仿宋"/>
          <w:color w:val="auto"/>
          <w:sz w:val="24"/>
          <w:u w:val="single"/>
          <w:lang w:bidi="en-US"/>
        </w:rPr>
        <w:t xml:space="preserve">                   </w:t>
      </w:r>
      <w:r>
        <w:rPr>
          <w:rFonts w:hint="eastAsia" w:ascii="仿宋" w:hAnsi="仿宋" w:eastAsia="仿宋"/>
          <w:color w:val="auto"/>
          <w:sz w:val="24"/>
          <w:lang w:bidi="en-US"/>
        </w:rPr>
        <w:t>（投标人名称）的法定代表人，现委托本单位人员</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（姓名）为我方代理人。代理人以我方名义签署、澄清、说明、补正、递交、撤回、修改</w:t>
      </w:r>
      <w:r>
        <w:rPr>
          <w:rFonts w:hint="eastAsia" w:ascii="仿宋" w:hAnsi="仿宋" w:eastAsia="仿宋"/>
          <w:color w:val="auto"/>
          <w:sz w:val="24"/>
          <w:u w:val="single"/>
          <w:lang w:bidi="en-US"/>
        </w:rPr>
        <w:t>（项目名称）</w:t>
      </w:r>
      <w:r>
        <w:rPr>
          <w:rFonts w:hint="eastAsia" w:ascii="仿宋" w:hAnsi="仿宋" w:eastAsia="仿宋"/>
          <w:color w:val="auto"/>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代理人无权转让委托。</w:t>
      </w:r>
    </w:p>
    <w:p>
      <w:pPr>
        <w:tabs>
          <w:tab w:val="right" w:leader="dot" w:pos="9471"/>
        </w:tabs>
        <w:adjustRightInd w:val="0"/>
        <w:snapToGrid w:val="0"/>
        <w:spacing w:line="360" w:lineRule="auto"/>
        <w:rPr>
          <w:rFonts w:ascii="仿宋" w:hAnsi="仿宋" w:eastAsia="仿宋"/>
          <w:color w:val="auto"/>
          <w:sz w:val="24"/>
          <w:lang w:bidi="en-US"/>
        </w:rPr>
      </w:pPr>
      <w:r>
        <w:rPr>
          <w:rFonts w:hint="eastAsia" w:ascii="仿宋" w:hAnsi="仿宋" w:eastAsia="仿宋"/>
          <w:color w:val="auto"/>
          <w:sz w:val="24"/>
          <w:lang w:bidi="en-US"/>
        </w:rPr>
        <w:t>附：（</w:t>
      </w:r>
      <w:r>
        <w:rPr>
          <w:rFonts w:ascii="仿宋" w:hAnsi="仿宋" w:eastAsia="仿宋"/>
          <w:color w:val="auto"/>
          <w:sz w:val="24"/>
          <w:lang w:bidi="en-US"/>
        </w:rPr>
        <w:t>1</w:t>
      </w:r>
      <w:r>
        <w:rPr>
          <w:rFonts w:hint="eastAsia" w:ascii="仿宋" w:hAnsi="仿宋" w:eastAsia="仿宋"/>
          <w:color w:val="auto"/>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w:t>
      </w:r>
      <w:r>
        <w:rPr>
          <w:rFonts w:ascii="仿宋" w:hAnsi="仿宋" w:eastAsia="仿宋"/>
          <w:color w:val="auto"/>
          <w:sz w:val="24"/>
          <w:lang w:bidi="en-US"/>
        </w:rPr>
        <w:t>3</w:t>
      </w:r>
      <w:r>
        <w:rPr>
          <w:rFonts w:hint="eastAsia" w:ascii="仿宋" w:hAnsi="仿宋" w:eastAsia="仿宋"/>
          <w:color w:val="auto"/>
          <w:sz w:val="24"/>
          <w:lang w:bidi="en-US"/>
        </w:rPr>
        <w:t>）委托代理人身份证复印件。</w:t>
      </w:r>
    </w:p>
    <w:p>
      <w:pPr>
        <w:spacing w:line="360" w:lineRule="auto"/>
        <w:rPr>
          <w:rFonts w:ascii="仿宋" w:hAnsi="仿宋" w:eastAsia="仿宋" w:cs="仿宋"/>
          <w:color w:val="auto"/>
          <w:sz w:val="24"/>
          <w:szCs w:val="24"/>
        </w:rPr>
      </w:pPr>
      <w:r>
        <w:rPr>
          <w:rFonts w:ascii="仿宋" w:hAnsi="仿宋" w:eastAsia="仿宋"/>
          <w:color w:val="auto"/>
          <w:lang w:bidi="en-US"/>
        </w:rPr>
        <w:t xml:space="preserve">                      </w:t>
      </w:r>
      <w:r>
        <w:rPr>
          <w:rFonts w:hint="eastAsia" w:ascii="仿宋" w:hAnsi="仿宋" w:eastAsia="仿宋" w:cs="仿宋"/>
          <w:color w:val="auto"/>
          <w:sz w:val="24"/>
          <w:szCs w:val="24"/>
        </w:rPr>
        <w:t xml:space="preserve"> 投标人：         （公司名+公章）</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法定代表人：          （签字）</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委托代理人：          （签字）</w:t>
      </w:r>
    </w:p>
    <w:p>
      <w:pPr>
        <w:spacing w:line="360" w:lineRule="auto"/>
        <w:ind w:firstLine="2400" w:firstLineChars="1000"/>
        <w:rPr>
          <w:rFonts w:ascii="仿宋" w:hAnsi="仿宋" w:eastAsia="仿宋" w:cs="仿宋"/>
          <w:color w:val="auto"/>
          <w:sz w:val="24"/>
          <w:szCs w:val="24"/>
        </w:rPr>
      </w:pPr>
      <w:r>
        <w:rPr>
          <w:rFonts w:hint="eastAsia" w:ascii="仿宋" w:hAnsi="仿宋" w:eastAsia="仿宋" w:cs="仿宋"/>
          <w:color w:val="auto"/>
          <w:sz w:val="24"/>
          <w:szCs w:val="24"/>
        </w:rPr>
        <w:t xml:space="preserve">移动电话：               </w:t>
      </w:r>
    </w:p>
    <w:p>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                    委托代理人邮箱：           </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年</w:t>
      </w:r>
      <w:r>
        <w:rPr>
          <w:rFonts w:ascii="仿宋" w:hAnsi="仿宋" w:eastAsia="仿宋"/>
          <w:color w:val="auto"/>
          <w:sz w:val="24"/>
          <w:lang w:bidi="en-US"/>
        </w:rPr>
        <w:t xml:space="preserve">    </w:t>
      </w:r>
      <w:r>
        <w:rPr>
          <w:rFonts w:hint="eastAsia" w:ascii="仿宋" w:hAnsi="仿宋" w:eastAsia="仿宋"/>
          <w:color w:val="auto"/>
          <w:sz w:val="24"/>
          <w:lang w:bidi="en-US"/>
        </w:rPr>
        <w:t>月</w:t>
      </w:r>
      <w:r>
        <w:rPr>
          <w:rFonts w:ascii="仿宋" w:hAnsi="仿宋" w:eastAsia="仿宋"/>
          <w:color w:val="auto"/>
          <w:sz w:val="24"/>
          <w:lang w:bidi="en-US"/>
        </w:rPr>
        <w:t xml:space="preserve">   </w:t>
      </w:r>
      <w:r>
        <w:rPr>
          <w:rFonts w:hint="eastAsia" w:ascii="仿宋" w:hAnsi="仿宋" w:eastAsia="仿宋"/>
          <w:color w:val="auto"/>
          <w:sz w:val="24"/>
          <w:lang w:bidi="en-US"/>
        </w:rPr>
        <w:t>日</w:t>
      </w:r>
    </w:p>
    <w:p>
      <w:pPr>
        <w:tabs>
          <w:tab w:val="right" w:leader="dot" w:pos="9471"/>
        </w:tabs>
        <w:adjustRightInd w:val="0"/>
        <w:snapToGrid w:val="0"/>
        <w:spacing w:line="360" w:lineRule="auto"/>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注：法定代表人亲自投标时，无需提供此授权委托书，但应提供法定代表人身份证明原件和法定代表人身份证复印件。</w:t>
      </w:r>
    </w:p>
    <w:p>
      <w:pPr>
        <w:rPr>
          <w:color w:val="auto"/>
          <w:lang w:bidi="en-US"/>
        </w:rPr>
      </w:pPr>
    </w:p>
    <w:p>
      <w:pPr>
        <w:pStyle w:val="2"/>
        <w:rPr>
          <w:color w:val="auto"/>
          <w:lang w:bidi="en-US"/>
        </w:rPr>
      </w:pPr>
    </w:p>
    <w:p>
      <w:pPr>
        <w:rPr>
          <w:color w:val="auto"/>
          <w:lang w:bidi="en-US"/>
        </w:rPr>
      </w:pPr>
    </w:p>
    <w:p>
      <w:pPr>
        <w:pStyle w:val="2"/>
        <w:rPr>
          <w:color w:val="auto"/>
          <w:lang w:bidi="en-US"/>
        </w:rPr>
      </w:pPr>
    </w:p>
    <w:p>
      <w:pPr>
        <w:rPr>
          <w:color w:val="auto"/>
          <w:lang w:bidi="en-US"/>
        </w:rPr>
      </w:pPr>
    </w:p>
    <w:p>
      <w:pPr>
        <w:pStyle w:val="2"/>
        <w:rPr>
          <w:color w:val="auto"/>
          <w:lang w:bidi="en-US"/>
        </w:rPr>
      </w:pPr>
    </w:p>
    <w:p>
      <w:pPr>
        <w:rPr>
          <w:color w:val="auto"/>
          <w:lang w:bidi="en-US"/>
        </w:rPr>
      </w:pPr>
    </w:p>
    <w:p>
      <w:pPr>
        <w:pStyle w:val="2"/>
        <w:rPr>
          <w:color w:val="auto"/>
        </w:rPr>
      </w:pPr>
    </w:p>
    <w:p>
      <w:pPr>
        <w:adjustRightInd w:val="0"/>
        <w:snapToGrid w:val="0"/>
        <w:spacing w:line="360" w:lineRule="auto"/>
        <w:jc w:val="center"/>
        <w:rPr>
          <w:rFonts w:ascii="仿宋" w:hAnsi="仿宋" w:eastAsia="仿宋"/>
          <w:color w:val="auto"/>
          <w:sz w:val="24"/>
          <w:lang w:bidi="en-US"/>
        </w:rPr>
      </w:pPr>
      <w:r>
        <w:rPr>
          <w:rFonts w:hint="eastAsia" w:ascii="仿宋" w:hAnsi="仿宋" w:eastAsia="仿宋"/>
          <w:b/>
          <w:color w:val="auto"/>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投标人名称：</w:t>
      </w:r>
      <w:r>
        <w:rPr>
          <w:rFonts w:hint="eastAsia" w:ascii="仿宋" w:hAnsi="仿宋" w:eastAsia="仿宋"/>
          <w:color w:val="auto"/>
          <w:sz w:val="24"/>
          <w:u w:val="single"/>
          <w:lang w:bidi="en-US"/>
        </w:rPr>
        <w:t xml:space="preserve">              </w:t>
      </w:r>
      <w:r>
        <w:rPr>
          <w:rFonts w:hint="eastAsia" w:ascii="仿宋" w:hAnsi="仿宋" w:eastAsia="仿宋"/>
          <w:color w:val="auto"/>
          <w:sz w:val="24"/>
          <w:u w:val="none"/>
          <w:lang w:eastAsia="zh-CN" w:bidi="en-US"/>
        </w:rPr>
        <w:t>，</w:t>
      </w:r>
      <w:r>
        <w:rPr>
          <w:rFonts w:hint="eastAsia" w:ascii="仿宋" w:hAnsi="仿宋" w:eastAsia="仿宋"/>
          <w:color w:val="auto"/>
          <w:sz w:val="24"/>
          <w:lang w:bidi="en-US"/>
        </w:rPr>
        <w:t>单位性质：</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，营业地址：</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，成立时间：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月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日，经营期限：</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 xml:space="preserve">姓名：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系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（投标人名称）的法定代表人（ 职务：</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电话：</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特此证明。</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 xml:space="preserve">                               年     月     日</w:t>
      </w:r>
    </w:p>
    <w:p>
      <w:pPr>
        <w:rPr>
          <w:b/>
          <w:bCs/>
          <w:color w:val="auto"/>
          <w:lang w:bidi="en-US"/>
        </w:rPr>
      </w:pPr>
    </w:p>
    <w:p>
      <w:pPr>
        <w:rPr>
          <w:b/>
          <w:bCs/>
          <w:color w:val="auto"/>
          <w:lang w:bidi="en-US"/>
        </w:rPr>
      </w:pPr>
      <w:r>
        <w:rPr>
          <w:rFonts w:hint="eastAsia"/>
          <w:b/>
          <w:bCs/>
          <w:color w:val="auto"/>
          <w:lang w:bidi="en-US"/>
        </w:rPr>
        <w:t>法定代表人身份证复印件（正反面）：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b/>
          <w:bCs/>
          <w:color w:val="auto"/>
          <w:lang w:bidi="en-US"/>
        </w:rPr>
      </w:pPr>
      <w:r>
        <w:rPr>
          <w:rFonts w:hint="eastAsia"/>
          <w:b/>
          <w:bCs/>
          <w:color w:val="auto"/>
          <w:lang w:bidi="en-US"/>
        </w:rPr>
        <w:t>委托代理人身份证复印件（正反面）：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color w:val="auto"/>
          <w:lang w:bidi="en-US"/>
        </w:rPr>
      </w:pPr>
    </w:p>
    <w:p>
      <w:pPr>
        <w:numPr>
          <w:ilvl w:val="0"/>
          <w:numId w:val="2"/>
        </w:numPr>
        <w:jc w:val="center"/>
        <w:rPr>
          <w:b/>
          <w:bCs/>
          <w:color w:val="auto"/>
          <w:sz w:val="28"/>
          <w:szCs w:val="28"/>
        </w:rPr>
      </w:pPr>
      <w:bookmarkStart w:id="5" w:name="_Toc18372"/>
      <w:r>
        <w:rPr>
          <w:rFonts w:hint="eastAsia"/>
          <w:b/>
          <w:bCs/>
          <w:color w:val="auto"/>
          <w:sz w:val="28"/>
          <w:szCs w:val="28"/>
        </w:rPr>
        <w:t>被委托人社保缴纳证明</w:t>
      </w:r>
      <w:bookmarkEnd w:id="5"/>
    </w:p>
    <w:p>
      <w:pPr>
        <w:tabs>
          <w:tab w:val="right" w:leader="dot" w:pos="9471"/>
        </w:tabs>
        <w:adjustRightInd w:val="0"/>
        <w:snapToGrid w:val="0"/>
        <w:spacing w:line="360" w:lineRule="auto"/>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提供被委托人社保缴纳证明或第三方网站截图</w:t>
      </w:r>
    </w:p>
    <w:p>
      <w:pPr>
        <w:pStyle w:val="2"/>
        <w:rPr>
          <w:color w:val="auto"/>
        </w:rPr>
      </w:pPr>
    </w:p>
    <w:p>
      <w:pPr>
        <w:numPr>
          <w:ilvl w:val="0"/>
          <w:numId w:val="2"/>
        </w:numPr>
        <w:jc w:val="center"/>
        <w:rPr>
          <w:b/>
          <w:bCs/>
          <w:color w:val="auto"/>
          <w:sz w:val="28"/>
          <w:szCs w:val="28"/>
        </w:rPr>
      </w:pPr>
      <w:bookmarkStart w:id="6" w:name="_Toc31483"/>
      <w:r>
        <w:rPr>
          <w:rFonts w:hint="eastAsia"/>
          <w:b/>
          <w:bCs/>
          <w:color w:val="auto"/>
          <w:sz w:val="28"/>
          <w:szCs w:val="28"/>
        </w:rPr>
        <w:t>投标人资质证明</w:t>
      </w:r>
      <w:bookmarkEnd w:id="6"/>
    </w:p>
    <w:p>
      <w:pPr>
        <w:rPr>
          <w:rFonts w:ascii="仿宋" w:hAnsi="仿宋" w:eastAsia="仿宋"/>
          <w:color w:val="auto"/>
          <w:sz w:val="24"/>
          <w:lang w:bidi="en-US"/>
        </w:rPr>
      </w:pPr>
      <w:r>
        <w:rPr>
          <w:rFonts w:hint="eastAsia"/>
          <w:color w:val="auto"/>
        </w:rPr>
        <w:t xml:space="preserve"> </w:t>
      </w:r>
      <w:r>
        <w:rPr>
          <w:color w:val="auto"/>
        </w:rP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2"/>
        <w:rPr>
          <w:color w:val="auto"/>
        </w:rPr>
      </w:pPr>
    </w:p>
    <w:p>
      <w:pPr>
        <w:numPr>
          <w:ilvl w:val="0"/>
          <w:numId w:val="2"/>
        </w:numPr>
        <w:jc w:val="center"/>
        <w:rPr>
          <w:b/>
          <w:bCs/>
          <w:color w:val="auto"/>
          <w:sz w:val="28"/>
          <w:szCs w:val="28"/>
        </w:rPr>
      </w:pPr>
      <w:bookmarkStart w:id="7" w:name="_Toc31558"/>
      <w:r>
        <w:rPr>
          <w:rFonts w:hint="eastAsia"/>
          <w:b/>
          <w:bCs/>
          <w:color w:val="auto"/>
          <w:sz w:val="28"/>
          <w:szCs w:val="28"/>
        </w:rPr>
        <w:t>承诺书</w:t>
      </w:r>
      <w:bookmarkEnd w:id="7"/>
    </w:p>
    <w:p>
      <w:pPr>
        <w:pStyle w:val="10"/>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0"/>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0"/>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0"/>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0"/>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0"/>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0"/>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0"/>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0"/>
        <w:spacing w:line="400" w:lineRule="exact"/>
        <w:ind w:firstLine="480" w:firstLineChars="200"/>
        <w:rPr>
          <w:rFonts w:ascii="仿宋" w:hAnsi="仿宋" w:eastAsia="仿宋"/>
          <w:color w:val="auto"/>
        </w:rPr>
      </w:pPr>
    </w:p>
    <w:p>
      <w:pPr>
        <w:pStyle w:val="5"/>
        <w:spacing w:before="0" w:beforeAutospacing="0" w:after="0" w:afterAutospacing="0" w:line="400" w:lineRule="exact"/>
        <w:ind w:right="-512" w:firstLine="5040" w:firstLineChars="2100"/>
        <w:rPr>
          <w:rFonts w:ascii="微软雅黑" w:hAnsi="微软雅黑" w:eastAsia="微软雅黑"/>
          <w:color w:val="auto"/>
        </w:rPr>
      </w:pPr>
      <w:r>
        <w:rPr>
          <w:rFonts w:hint="eastAsia" w:ascii="微软雅黑" w:hAnsi="微软雅黑" w:eastAsia="微软雅黑"/>
          <w:color w:val="auto"/>
        </w:rPr>
        <w:t>投标申请人（盖章）：</w:t>
      </w:r>
    </w:p>
    <w:p>
      <w:pPr>
        <w:pStyle w:val="5"/>
        <w:spacing w:before="0" w:beforeAutospacing="0" w:after="0" w:afterAutospacing="0" w:line="400" w:lineRule="exact"/>
        <w:ind w:right="-512" w:firstLine="5040" w:firstLineChars="2100"/>
        <w:rPr>
          <w:rFonts w:ascii="微软雅黑" w:hAnsi="微软雅黑" w:eastAsia="微软雅黑"/>
          <w:color w:val="auto"/>
        </w:rPr>
      </w:pPr>
      <w:r>
        <w:rPr>
          <w:rFonts w:hint="eastAsia" w:ascii="微软雅黑" w:hAnsi="微软雅黑" w:eastAsia="微软雅黑"/>
          <w:color w:val="auto"/>
        </w:rPr>
        <w:t>法定代表人（签字或盖章）：</w:t>
      </w:r>
    </w:p>
    <w:p>
      <w:pPr>
        <w:pStyle w:val="5"/>
        <w:spacing w:before="75" w:beforeAutospacing="0" w:after="330" w:afterAutospacing="0" w:line="400" w:lineRule="exact"/>
        <w:ind w:firstLine="7200" w:firstLineChars="3000"/>
        <w:rPr>
          <w:rFonts w:ascii="微软雅黑" w:hAnsi="微软雅黑" w:eastAsia="微软雅黑"/>
          <w:color w:val="auto"/>
        </w:rPr>
      </w:pPr>
      <w:r>
        <w:rPr>
          <w:rFonts w:hint="eastAsia" w:ascii="微软雅黑" w:hAnsi="微软雅黑" w:eastAsia="微软雅黑"/>
          <w:color w:val="auto"/>
        </w:rPr>
        <w:t xml:space="preserve">年 </w:t>
      </w:r>
      <w:r>
        <w:rPr>
          <w:rFonts w:ascii="微软雅黑" w:hAnsi="微软雅黑" w:eastAsia="微软雅黑"/>
          <w:color w:val="auto"/>
        </w:rPr>
        <w:t xml:space="preserve">  </w:t>
      </w:r>
      <w:r>
        <w:rPr>
          <w:rFonts w:hint="eastAsia" w:ascii="微软雅黑" w:hAnsi="微软雅黑" w:eastAsia="微软雅黑"/>
          <w:color w:val="auto"/>
        </w:rPr>
        <w:t xml:space="preserve">月 </w:t>
      </w:r>
      <w:r>
        <w:rPr>
          <w:rFonts w:ascii="微软雅黑" w:hAnsi="微软雅黑" w:eastAsia="微软雅黑"/>
          <w:color w:val="auto"/>
        </w:rPr>
        <w:t xml:space="preserve">  </w:t>
      </w:r>
      <w:r>
        <w:rPr>
          <w:rFonts w:hint="eastAsia" w:ascii="微软雅黑" w:hAnsi="微软雅黑" w:eastAsia="微软雅黑"/>
          <w:color w:val="auto"/>
        </w:rPr>
        <w:t>日 </w:t>
      </w:r>
    </w:p>
    <w:p>
      <w:pPr>
        <w:pStyle w:val="5"/>
        <w:spacing w:before="75" w:beforeAutospacing="0" w:after="330" w:afterAutospacing="0" w:line="400" w:lineRule="exact"/>
        <w:ind w:firstLine="7200" w:firstLineChars="3000"/>
        <w:rPr>
          <w:rFonts w:ascii="微软雅黑" w:hAnsi="微软雅黑" w:eastAsia="微软雅黑"/>
          <w:color w:val="auto"/>
        </w:rPr>
      </w:pPr>
    </w:p>
    <w:p>
      <w:pPr>
        <w:numPr>
          <w:ilvl w:val="0"/>
          <w:numId w:val="2"/>
        </w:numPr>
        <w:jc w:val="center"/>
        <w:rPr>
          <w:b/>
          <w:bCs/>
          <w:color w:val="auto"/>
          <w:sz w:val="28"/>
          <w:szCs w:val="28"/>
        </w:rPr>
      </w:pPr>
      <w:bookmarkStart w:id="8" w:name="_Toc1731"/>
      <w:r>
        <w:rPr>
          <w:rFonts w:hint="eastAsia"/>
          <w:b/>
          <w:bCs/>
          <w:color w:val="auto"/>
          <w:sz w:val="28"/>
          <w:szCs w:val="28"/>
        </w:rPr>
        <w:t>廉洁保密承诺书</w:t>
      </w:r>
      <w:bookmarkEnd w:id="8"/>
    </w:p>
    <w:p>
      <w:pPr>
        <w:jc w:val="center"/>
        <w:rPr>
          <w:color w:val="auto"/>
          <w:lang w:bidi="en-US"/>
        </w:rPr>
      </w:pPr>
      <w:r>
        <w:rPr>
          <w:rFonts w:hint="eastAsia" w:ascii="宋体" w:hAnsi="宋体" w:cs="微软雅黑"/>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ascii="仿宋" w:hAnsi="仿宋" w:eastAsia="仿宋" w:cs="仿宋"/>
          <w:color w:val="auto"/>
          <w:sz w:val="24"/>
        </w:rPr>
        <w:t>8</w:t>
      </w:r>
      <w:r>
        <w:rPr>
          <w:rFonts w:hint="eastAsia" w:ascii="仿宋" w:hAnsi="仿宋" w:eastAsia="仿宋" w:cs="仿宋"/>
          <w:color w:val="auto"/>
          <w:sz w:val="24"/>
        </w:rPr>
        <w:t>、不做任何其他违反国家廉洁自律和商业保密规定的行为。</w:t>
      </w:r>
    </w:p>
    <w:p>
      <w:pPr>
        <w:tabs>
          <w:tab w:val="left" w:pos="540"/>
        </w:tabs>
        <w:adjustRightInd w:val="0"/>
        <w:snapToGrid w:val="0"/>
        <w:spacing w:line="46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rPr>
        <w:fldChar w:fldCharType="begin"/>
      </w:r>
      <w:r>
        <w:rPr>
          <w:color w:val="auto"/>
        </w:rPr>
        <w:instrText xml:space="preserve"> HYPERLINK "mailto:fkzx@tuopai.biz。" </w:instrText>
      </w:r>
      <w:r>
        <w:rPr>
          <w:color w:val="auto"/>
        </w:rPr>
        <w:fldChar w:fldCharType="separate"/>
      </w:r>
      <w:r>
        <w:rPr>
          <w:rFonts w:hint="eastAsia" w:ascii="仿宋" w:hAnsi="仿宋" w:eastAsia="仿宋" w:cs="仿宋"/>
          <w:color w:val="auto"/>
        </w:rPr>
        <w:t>fkzx@tuopai.biz。</w:t>
      </w:r>
      <w:r>
        <w:rPr>
          <w:rFonts w:hint="eastAsia" w:ascii="仿宋" w:hAnsi="仿宋" w:eastAsia="仿宋" w:cs="仿宋"/>
          <w:color w:val="auto"/>
        </w:rPr>
        <w:fldChar w:fldCharType="end"/>
      </w:r>
      <w:r>
        <w:rPr>
          <w:rFonts w:hint="eastAsia" w:ascii="仿宋" w:hAnsi="仿宋" w:eastAsia="仿宋" w:cs="仿宋"/>
          <w:color w:val="auto"/>
          <w:lang w:eastAsia="zh-CN"/>
        </w:rPr>
        <w:t>）</w:t>
      </w:r>
      <w:bookmarkStart w:id="18" w:name="_GoBack"/>
      <w:bookmarkEnd w:id="18"/>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特此承诺！</w:t>
      </w:r>
    </w:p>
    <w:p>
      <w:pPr>
        <w:tabs>
          <w:tab w:val="right" w:leader="dot" w:pos="9471"/>
        </w:tabs>
        <w:spacing w:line="460" w:lineRule="exact"/>
        <w:rPr>
          <w:rFonts w:ascii="仿宋" w:hAnsi="仿宋" w:eastAsia="仿宋" w:cs="仿宋"/>
          <w:color w:val="auto"/>
          <w:sz w:val="24"/>
        </w:rPr>
      </w:pP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年   月   日</w:t>
      </w:r>
    </w:p>
    <w:p>
      <w:pPr>
        <w:rPr>
          <w:color w:val="auto"/>
          <w:lang w:bidi="en-US"/>
        </w:rPr>
      </w:pPr>
    </w:p>
    <w:p>
      <w:pPr>
        <w:numPr>
          <w:ilvl w:val="0"/>
          <w:numId w:val="2"/>
        </w:numPr>
        <w:jc w:val="center"/>
        <w:rPr>
          <w:b/>
          <w:bCs/>
          <w:color w:val="auto"/>
          <w:sz w:val="28"/>
          <w:szCs w:val="28"/>
        </w:rPr>
      </w:pPr>
      <w:bookmarkStart w:id="9" w:name="_Toc28835"/>
      <w:r>
        <w:rPr>
          <w:rFonts w:hint="eastAsia"/>
          <w:b/>
          <w:bCs/>
          <w:color w:val="auto"/>
          <w:sz w:val="28"/>
          <w:szCs w:val="28"/>
        </w:rPr>
        <w:t>关联公司证明</w:t>
      </w:r>
      <w:bookmarkEnd w:id="9"/>
    </w:p>
    <w:p>
      <w:pPr>
        <w:ind w:firstLine="480" w:firstLineChars="200"/>
        <w:jc w:val="center"/>
        <w:rPr>
          <w:rFonts w:ascii="仿宋" w:hAnsi="仿宋" w:eastAsia="仿宋"/>
          <w:color w:val="auto"/>
          <w:sz w:val="24"/>
          <w:lang w:bidi="en-US"/>
        </w:rPr>
      </w:pPr>
      <w:r>
        <w:rPr>
          <w:rFonts w:hint="eastAsia" w:ascii="仿宋" w:hAnsi="仿宋" w:eastAsia="仿宋"/>
          <w:color w:val="auto"/>
          <w:sz w:val="24"/>
          <w:lang w:bidi="en-US"/>
        </w:rPr>
        <w:t>可提供第三方网站截图</w:t>
      </w:r>
    </w:p>
    <w:p>
      <w:pPr>
        <w:pStyle w:val="2"/>
        <w:rPr>
          <w:color w:val="auto"/>
        </w:rPr>
      </w:pPr>
    </w:p>
    <w:p>
      <w:pPr>
        <w:rPr>
          <w:color w:val="auto"/>
        </w:rPr>
      </w:pPr>
    </w:p>
    <w:p>
      <w:pPr>
        <w:numPr>
          <w:ilvl w:val="0"/>
          <w:numId w:val="2"/>
        </w:numPr>
        <w:jc w:val="center"/>
        <w:rPr>
          <w:b/>
          <w:bCs/>
          <w:color w:val="auto"/>
          <w:sz w:val="28"/>
          <w:szCs w:val="28"/>
        </w:rPr>
      </w:pPr>
      <w:bookmarkStart w:id="10" w:name="_Toc1920"/>
      <w:r>
        <w:rPr>
          <w:rFonts w:hint="eastAsia"/>
          <w:b/>
          <w:bCs/>
          <w:color w:val="auto"/>
          <w:sz w:val="28"/>
          <w:szCs w:val="28"/>
        </w:rPr>
        <w:t>诚信度</w:t>
      </w:r>
      <w:bookmarkEnd w:id="10"/>
    </w:p>
    <w:p>
      <w:pPr>
        <w:ind w:firstLine="240" w:firstLineChars="100"/>
        <w:rPr>
          <w:rFonts w:ascii="仿宋" w:hAnsi="仿宋" w:eastAsia="仿宋"/>
          <w:color w:val="auto"/>
          <w:sz w:val="24"/>
          <w:lang w:bidi="en-US"/>
        </w:rPr>
      </w:pPr>
      <w:r>
        <w:rPr>
          <w:rFonts w:hint="eastAsia" w:ascii="仿宋" w:hAnsi="仿宋" w:eastAsia="仿宋"/>
          <w:color w:val="auto"/>
          <w:sz w:val="24"/>
          <w:lang w:bidi="en-US"/>
        </w:rPr>
        <w:t>可提供通过“信用中国”网站（www.creditchina.gov.cn)查询后无不良记录的证明材料。</w:t>
      </w:r>
    </w:p>
    <w:p>
      <w:pPr>
        <w:pStyle w:val="2"/>
        <w:rPr>
          <w:color w:val="auto"/>
        </w:rPr>
      </w:pPr>
    </w:p>
    <w:p>
      <w:pPr>
        <w:numPr>
          <w:ilvl w:val="0"/>
          <w:numId w:val="2"/>
        </w:numPr>
        <w:jc w:val="center"/>
        <w:rPr>
          <w:b/>
          <w:bCs/>
          <w:color w:val="auto"/>
          <w:sz w:val="28"/>
          <w:szCs w:val="28"/>
        </w:rPr>
      </w:pPr>
      <w:bookmarkStart w:id="11" w:name="_Toc11363"/>
      <w:r>
        <w:rPr>
          <w:rFonts w:hint="eastAsia"/>
          <w:b/>
          <w:bCs/>
          <w:color w:val="auto"/>
          <w:sz w:val="28"/>
          <w:szCs w:val="28"/>
        </w:rPr>
        <w:t>财务状况</w:t>
      </w:r>
      <w:bookmarkEnd w:id="11"/>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提供2020-2022年经审计的财务三表（资产负债表、现金流量表、利润表）及第三方会计师事务所年度审计报告。</w:t>
      </w:r>
    </w:p>
    <w:p>
      <w:pPr>
        <w:pStyle w:val="2"/>
        <w:rPr>
          <w:color w:val="auto"/>
        </w:rPr>
      </w:pPr>
    </w:p>
    <w:p>
      <w:pPr>
        <w:numPr>
          <w:ilvl w:val="0"/>
          <w:numId w:val="2"/>
        </w:numPr>
        <w:jc w:val="center"/>
        <w:rPr>
          <w:b/>
          <w:bCs/>
          <w:color w:val="auto"/>
          <w:sz w:val="28"/>
          <w:szCs w:val="28"/>
        </w:rPr>
      </w:pPr>
      <w:bookmarkStart w:id="12" w:name="_Toc14096"/>
      <w:r>
        <w:rPr>
          <w:rFonts w:hint="eastAsia"/>
          <w:b/>
          <w:bCs/>
          <w:color w:val="auto"/>
          <w:sz w:val="28"/>
          <w:szCs w:val="28"/>
        </w:rPr>
        <w:t>同类</w:t>
      </w:r>
      <w:r>
        <w:rPr>
          <w:b/>
          <w:bCs/>
          <w:color w:val="auto"/>
          <w:sz w:val="28"/>
          <w:szCs w:val="28"/>
        </w:rPr>
        <w:t>业绩</w:t>
      </w:r>
      <w:r>
        <w:rPr>
          <w:rFonts w:hint="eastAsia"/>
          <w:b/>
          <w:bCs/>
          <w:color w:val="auto"/>
          <w:sz w:val="28"/>
          <w:szCs w:val="28"/>
        </w:rPr>
        <w:t>一栏表</w:t>
      </w:r>
      <w:bookmarkEnd w:id="12"/>
    </w:p>
    <w:p>
      <w:pPr>
        <w:spacing w:line="360" w:lineRule="auto"/>
        <w:ind w:firstLine="480" w:firstLineChars="200"/>
        <w:rPr>
          <w:rFonts w:ascii="仿宋" w:hAnsi="仿宋" w:eastAsia="仿宋"/>
          <w:color w:val="auto"/>
          <w:sz w:val="24"/>
          <w:lang w:bidi="en-US"/>
        </w:rPr>
      </w:pPr>
      <w:r>
        <w:rPr>
          <w:rFonts w:hint="eastAsia" w:ascii="仿宋" w:hAnsi="仿宋" w:eastAsia="仿宋" w:cs="仿宋"/>
          <w:color w:val="auto"/>
          <w:sz w:val="24"/>
          <w:szCs w:val="24"/>
          <w:lang w:bidi="en-US"/>
        </w:rPr>
        <w:t>提供</w:t>
      </w:r>
      <w:r>
        <w:rPr>
          <w:rFonts w:hint="eastAsia" w:ascii="仿宋" w:hAnsi="仿宋" w:eastAsia="仿宋" w:cs="仿宋"/>
          <w:color w:val="auto"/>
          <w:sz w:val="24"/>
          <w:szCs w:val="24"/>
        </w:rPr>
        <w:t>2021年至今承揽过类似项目（主要包含档案储具、办公家具）且单个合同金额不低于100万的成功案例不少于3例。</w:t>
      </w:r>
    </w:p>
    <w:tbl>
      <w:tblPr>
        <w:tblStyle w:val="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jc w:val="center"/>
              <w:rPr>
                <w:rFonts w:ascii="仿宋" w:hAnsi="仿宋" w:eastAsia="仿宋" w:cs="仿宋"/>
                <w:color w:val="auto"/>
              </w:rPr>
            </w:pPr>
            <w:r>
              <w:rPr>
                <w:rFonts w:hint="eastAsia" w:ascii="仿宋" w:hAnsi="仿宋" w:eastAsia="仿宋" w:cs="仿宋"/>
                <w:color w:val="auto"/>
              </w:rPr>
              <w:t>序号</w:t>
            </w:r>
          </w:p>
        </w:tc>
        <w:tc>
          <w:tcPr>
            <w:tcW w:w="1680" w:type="dxa"/>
            <w:vAlign w:val="center"/>
          </w:tcPr>
          <w:p>
            <w:pPr>
              <w:widowControl w:val="0"/>
              <w:jc w:val="center"/>
              <w:rPr>
                <w:rFonts w:ascii="仿宋" w:hAnsi="仿宋" w:eastAsia="仿宋" w:cs="仿宋"/>
                <w:color w:val="auto"/>
              </w:rPr>
            </w:pPr>
            <w:r>
              <w:rPr>
                <w:rFonts w:hint="eastAsia" w:ascii="仿宋" w:hAnsi="仿宋" w:eastAsia="仿宋" w:cs="仿宋"/>
                <w:color w:val="auto"/>
              </w:rPr>
              <w:t>合同签署年份</w:t>
            </w:r>
          </w:p>
        </w:tc>
        <w:tc>
          <w:tcPr>
            <w:tcW w:w="1771" w:type="dxa"/>
            <w:vAlign w:val="center"/>
          </w:tcPr>
          <w:p>
            <w:pPr>
              <w:widowControl w:val="0"/>
              <w:jc w:val="center"/>
              <w:rPr>
                <w:rFonts w:ascii="仿宋" w:hAnsi="仿宋" w:eastAsia="仿宋" w:cs="仿宋"/>
                <w:color w:val="auto"/>
              </w:rPr>
            </w:pPr>
            <w:r>
              <w:rPr>
                <w:rFonts w:hint="eastAsia" w:ascii="仿宋" w:hAnsi="仿宋" w:eastAsia="仿宋" w:cs="仿宋"/>
                <w:color w:val="auto"/>
              </w:rPr>
              <w:t>甲方公司名称</w:t>
            </w:r>
          </w:p>
        </w:tc>
        <w:tc>
          <w:tcPr>
            <w:tcW w:w="1532" w:type="dxa"/>
            <w:vAlign w:val="center"/>
          </w:tcPr>
          <w:p>
            <w:pPr>
              <w:widowControl w:val="0"/>
              <w:jc w:val="center"/>
              <w:rPr>
                <w:rFonts w:ascii="仿宋" w:hAnsi="仿宋" w:eastAsia="仿宋" w:cs="仿宋"/>
                <w:color w:val="auto"/>
              </w:rPr>
            </w:pPr>
            <w:r>
              <w:rPr>
                <w:rFonts w:hint="eastAsia" w:ascii="仿宋" w:hAnsi="仿宋" w:eastAsia="仿宋" w:cs="仿宋"/>
                <w:color w:val="auto"/>
              </w:rPr>
              <w:t>项目名称</w:t>
            </w:r>
          </w:p>
        </w:tc>
        <w:tc>
          <w:tcPr>
            <w:tcW w:w="1762" w:type="dxa"/>
            <w:vAlign w:val="center"/>
          </w:tcPr>
          <w:p>
            <w:pPr>
              <w:widowControl w:val="0"/>
              <w:jc w:val="center"/>
              <w:rPr>
                <w:rFonts w:ascii="仿宋" w:hAnsi="仿宋" w:eastAsia="仿宋" w:cs="仿宋"/>
                <w:color w:val="auto"/>
              </w:rPr>
            </w:pPr>
            <w:r>
              <w:rPr>
                <w:rFonts w:hint="eastAsia" w:ascii="仿宋" w:hAnsi="仿宋" w:eastAsia="仿宋" w:cs="仿宋"/>
                <w:color w:val="auto"/>
              </w:rPr>
              <w:t>服务内容</w:t>
            </w:r>
          </w:p>
        </w:tc>
        <w:tc>
          <w:tcPr>
            <w:tcW w:w="1732" w:type="dxa"/>
            <w:vAlign w:val="center"/>
          </w:tcPr>
          <w:p>
            <w:pPr>
              <w:widowControl w:val="0"/>
              <w:jc w:val="center"/>
              <w:rPr>
                <w:rFonts w:ascii="仿宋" w:hAnsi="仿宋" w:eastAsia="仿宋" w:cs="仿宋"/>
                <w:color w:val="auto"/>
              </w:rPr>
            </w:pPr>
            <w:r>
              <w:rPr>
                <w:rFonts w:hint="eastAsia" w:ascii="仿宋" w:hAnsi="仿宋" w:eastAsia="仿宋" w:cs="仿宋"/>
                <w:color w:val="auto"/>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widowControl w:val="0"/>
              <w:rPr>
                <w:rFonts w:ascii="仿宋" w:hAnsi="仿宋" w:eastAsia="仿宋" w:cs="仿宋"/>
                <w:color w:val="auto"/>
              </w:rPr>
            </w:pPr>
            <w:bookmarkStart w:id="13" w:name="_Toc32186"/>
          </w:p>
        </w:tc>
        <w:tc>
          <w:tcPr>
            <w:tcW w:w="1680" w:type="dxa"/>
            <w:vAlign w:val="center"/>
          </w:tcPr>
          <w:p>
            <w:pPr>
              <w:widowControl w:val="0"/>
              <w:rPr>
                <w:rFonts w:ascii="仿宋" w:hAnsi="仿宋" w:eastAsia="仿宋" w:cs="仿宋"/>
                <w:color w:val="auto"/>
              </w:rPr>
            </w:pPr>
          </w:p>
        </w:tc>
        <w:tc>
          <w:tcPr>
            <w:tcW w:w="1771" w:type="dxa"/>
            <w:vAlign w:val="center"/>
          </w:tcPr>
          <w:p>
            <w:pPr>
              <w:widowControl w:val="0"/>
              <w:rPr>
                <w:rFonts w:ascii="仿宋" w:hAnsi="仿宋" w:eastAsia="仿宋" w:cs="仿宋"/>
                <w:color w:val="auto"/>
              </w:rPr>
            </w:pPr>
          </w:p>
        </w:tc>
        <w:tc>
          <w:tcPr>
            <w:tcW w:w="1532" w:type="dxa"/>
            <w:vAlign w:val="center"/>
          </w:tcPr>
          <w:p>
            <w:pPr>
              <w:widowControl w:val="0"/>
              <w:rPr>
                <w:rFonts w:ascii="仿宋" w:hAnsi="仿宋" w:eastAsia="仿宋" w:cs="仿宋"/>
                <w:color w:val="auto"/>
              </w:rPr>
            </w:pPr>
          </w:p>
        </w:tc>
        <w:tc>
          <w:tcPr>
            <w:tcW w:w="1762" w:type="dxa"/>
            <w:vAlign w:val="center"/>
          </w:tcPr>
          <w:p>
            <w:pPr>
              <w:widowControl w:val="0"/>
              <w:rPr>
                <w:rFonts w:ascii="仿宋" w:hAnsi="仿宋" w:eastAsia="仿宋" w:cs="仿宋"/>
                <w:color w:val="auto"/>
              </w:rPr>
            </w:pPr>
          </w:p>
        </w:tc>
        <w:tc>
          <w:tcPr>
            <w:tcW w:w="1732" w:type="dxa"/>
            <w:vAlign w:val="center"/>
          </w:tcPr>
          <w:p>
            <w:pPr>
              <w:widowControl w:val="0"/>
              <w:rPr>
                <w:rFonts w:ascii="仿宋" w:hAnsi="仿宋" w:eastAsia="仿宋" w:cs="仿宋"/>
                <w:color w:val="auto"/>
              </w:rPr>
            </w:pPr>
          </w:p>
        </w:tc>
      </w:tr>
    </w:tbl>
    <w:p>
      <w:pPr>
        <w:numPr>
          <w:ilvl w:val="0"/>
          <w:numId w:val="2"/>
        </w:numPr>
        <w:jc w:val="center"/>
        <w:rPr>
          <w:b/>
          <w:bCs/>
          <w:color w:val="auto"/>
          <w:sz w:val="28"/>
          <w:szCs w:val="28"/>
        </w:rPr>
      </w:pPr>
      <w:r>
        <w:rPr>
          <w:b/>
          <w:bCs/>
          <w:color w:val="auto"/>
          <w:sz w:val="28"/>
          <w:szCs w:val="28"/>
        </w:rPr>
        <w:t>业绩证明</w:t>
      </w:r>
      <w:bookmarkEnd w:id="13"/>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提供业绩合同的首页、盖章页及能体现合同服务内容、施工范围、地点、时间及金额等与本项目相关部分复印件，以及项目发票复印件、并加盖公司公章。</w:t>
      </w:r>
    </w:p>
    <w:p>
      <w:pPr>
        <w:pStyle w:val="2"/>
        <w:rPr>
          <w:color w:val="auto"/>
        </w:rPr>
      </w:pPr>
    </w:p>
    <w:p>
      <w:pPr>
        <w:numPr>
          <w:ilvl w:val="0"/>
          <w:numId w:val="2"/>
        </w:numPr>
        <w:jc w:val="center"/>
        <w:rPr>
          <w:b/>
          <w:bCs/>
          <w:color w:val="auto"/>
          <w:sz w:val="28"/>
          <w:szCs w:val="28"/>
        </w:rPr>
      </w:pPr>
      <w:bookmarkStart w:id="14" w:name="_Toc15769"/>
      <w:r>
        <w:rPr>
          <w:rFonts w:hint="eastAsia"/>
          <w:b/>
          <w:bCs/>
          <w:color w:val="auto"/>
          <w:sz w:val="28"/>
          <w:szCs w:val="28"/>
        </w:rPr>
        <w:t>投标人调查问卷</w:t>
      </w:r>
      <w:bookmarkEnd w:id="14"/>
    </w:p>
    <w:p>
      <w:pPr>
        <w:spacing w:line="540" w:lineRule="exact"/>
        <w:jc w:val="center"/>
        <w:rPr>
          <w:rFonts w:ascii="宋体" w:hAnsi="宋体" w:cs="宋体"/>
          <w:b/>
          <w:color w:val="auto"/>
          <w:sz w:val="28"/>
          <w:szCs w:val="28"/>
        </w:rPr>
      </w:pPr>
      <w:bookmarkStart w:id="15" w:name="OLE_LINK3"/>
      <w:bookmarkStart w:id="16" w:name="OLE_LINK5"/>
      <w:r>
        <w:rPr>
          <w:rFonts w:hint="eastAsia" w:ascii="仿宋" w:hAnsi="仿宋" w:eastAsia="仿宋"/>
          <w:b/>
          <w:color w:val="auto"/>
          <w:sz w:val="28"/>
          <w:szCs w:val="28"/>
          <w:u w:val="single"/>
        </w:rPr>
        <w:t>投标人调查问卷</w:t>
      </w:r>
    </w:p>
    <w:p>
      <w:pPr>
        <w:spacing w:line="4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登记/填写须知:</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1、此份“供应商调查登记问卷”旨在令</w:t>
      </w:r>
      <w:r>
        <w:rPr>
          <w:rFonts w:hint="eastAsia" w:ascii="仿宋" w:hAnsi="仿宋" w:eastAsia="仿宋" w:cs="仿宋"/>
          <w:b/>
          <w:color w:val="auto"/>
          <w:sz w:val="24"/>
        </w:rPr>
        <w:t>舍得酒业及其关联单位</w:t>
      </w:r>
      <w:r>
        <w:rPr>
          <w:rFonts w:hint="eastAsia" w:ascii="仿宋" w:hAnsi="仿宋" w:eastAsia="仿宋" w:cs="仿宋"/>
          <w:color w:val="auto"/>
          <w:sz w:val="24"/>
        </w:rPr>
        <w:t>（以下简称“本公司”）了解贵公司相关情况，以把握贵公司所提供产品或服务的能力。</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2、此份问卷调查是作为评定供应商的工具之一，并不是供应商与本公司之间的协定。</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5、供应商调查问卷填写完成后，请在对应采购负责人规定时间内反馈提交。</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6、填写时如空间不够，可自行附页。</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0</w:t>
      </w:r>
      <w:r>
        <w:rPr>
          <w:rFonts w:hint="eastAsia" w:ascii="仿宋" w:hAnsi="仿宋" w:eastAsia="仿宋" w:cs="仿宋"/>
          <w:color w:val="auto"/>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11</w:t>
      </w:r>
      <w:r>
        <w:rPr>
          <w:rFonts w:hint="eastAsia" w:ascii="仿宋" w:hAnsi="仿宋" w:eastAsia="仿宋" w:cs="仿宋"/>
          <w:color w:val="auto"/>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12</w:t>
      </w:r>
      <w:r>
        <w:rPr>
          <w:rFonts w:hint="eastAsia" w:ascii="仿宋" w:hAnsi="仿宋" w:eastAsia="仿宋" w:cs="仿宋"/>
          <w:color w:val="auto"/>
          <w:sz w:val="24"/>
        </w:rPr>
        <w:t>、供应商应对其信息的真实有效性负责。</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13</w:t>
      </w:r>
      <w:r>
        <w:rPr>
          <w:rFonts w:hint="eastAsia" w:ascii="仿宋" w:hAnsi="仿宋" w:eastAsia="仿宋" w:cs="仿宋"/>
          <w:color w:val="auto"/>
          <w:sz w:val="24"/>
        </w:rPr>
        <w:t>、禁止供应商以任何原因向舍得酒业任何人行贿。</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14</w:t>
      </w:r>
      <w:r>
        <w:rPr>
          <w:rFonts w:hint="eastAsia" w:ascii="仿宋" w:hAnsi="仿宋" w:eastAsia="仿宋" w:cs="仿宋"/>
          <w:color w:val="auto"/>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5"/>
    <w:bookmarkEnd w:id="16"/>
    <w:p>
      <w:pP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一 投标人基本信息</w:t>
      </w:r>
    </w:p>
    <w:tbl>
      <w:tblPr>
        <w:tblStyle w:val="6"/>
        <w:tblW w:w="9498" w:type="dxa"/>
        <w:jc w:val="center"/>
        <w:tblLayout w:type="fixed"/>
        <w:tblCellMar>
          <w:top w:w="0" w:type="dxa"/>
          <w:left w:w="28" w:type="dxa"/>
          <w:bottom w:w="0" w:type="dxa"/>
          <w:right w:w="28" w:type="dxa"/>
        </w:tblCellMar>
      </w:tblPr>
      <w:tblGrid>
        <w:gridCol w:w="1231"/>
        <w:gridCol w:w="462"/>
        <w:gridCol w:w="1133"/>
        <w:gridCol w:w="32"/>
        <w:gridCol w:w="1230"/>
        <w:gridCol w:w="358"/>
        <w:gridCol w:w="214"/>
        <w:gridCol w:w="945"/>
        <w:gridCol w:w="710"/>
        <w:gridCol w:w="1591"/>
        <w:gridCol w:w="1592"/>
      </w:tblGrid>
      <w:tr>
        <w:tblPrEx>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公司*</w:t>
            </w:r>
          </w:p>
        </w:tc>
        <w:tc>
          <w:tcPr>
            <w:tcW w:w="8266" w:type="dxa"/>
            <w:gridSpan w:val="10"/>
            <w:tcBorders>
              <w:top w:val="single" w:color="auto" w:sz="4" w:space="0"/>
              <w:left w:val="single" w:color="auto" w:sz="4" w:space="0"/>
              <w:bottom w:val="single" w:color="auto" w:sz="4" w:space="0"/>
              <w:right w:val="single" w:color="auto" w:sz="4" w:space="0"/>
            </w:tcBorders>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(中文) </w:t>
            </w:r>
          </w:p>
        </w:tc>
      </w:tr>
      <w:tr>
        <w:tblPrEx>
          <w:tblCellMar>
            <w:top w:w="0" w:type="dxa"/>
            <w:left w:w="28" w:type="dxa"/>
            <w:bottom w:w="0" w:type="dxa"/>
            <w:right w:w="28" w:type="dxa"/>
          </w:tblCellMar>
        </w:tblPrEx>
        <w:trPr>
          <w:jc w:val="center"/>
        </w:trPr>
        <w:tc>
          <w:tcPr>
            <w:tcW w:w="1232" w:type="dxa"/>
            <w:tcBorders>
              <w:top w:val="single" w:color="auto" w:sz="4" w:space="0"/>
              <w:left w:val="single" w:color="auto" w:sz="4" w:space="0"/>
              <w:bottom w:val="single" w:color="auto" w:sz="4" w:space="0"/>
              <w:right w:val="single" w:color="auto" w:sz="4"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名称</w:t>
            </w:r>
          </w:p>
        </w:tc>
        <w:tc>
          <w:tcPr>
            <w:tcW w:w="8266" w:type="dxa"/>
            <w:gridSpan w:val="10"/>
            <w:tcBorders>
              <w:top w:val="single" w:color="auto" w:sz="4" w:space="0"/>
              <w:left w:val="single" w:color="auto" w:sz="4" w:space="0"/>
              <w:bottom w:val="single" w:color="auto" w:sz="4" w:space="0"/>
              <w:right w:val="single" w:color="auto" w:sz="4" w:space="0"/>
            </w:tcBorders>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(英文) </w:t>
            </w:r>
          </w:p>
        </w:tc>
      </w:tr>
      <w:tr>
        <w:tblPrEx>
          <w:tblCellMar>
            <w:top w:w="0" w:type="dxa"/>
            <w:left w:w="28" w:type="dxa"/>
            <w:bottom w:w="0" w:type="dxa"/>
            <w:right w:w="28" w:type="dxa"/>
          </w:tblCellMar>
        </w:tblPrEx>
        <w:trPr>
          <w:trHeight w:val="345" w:hRule="atLeast"/>
          <w:jc w:val="center"/>
        </w:trPr>
        <w:tc>
          <w:tcPr>
            <w:tcW w:w="1232" w:type="dxa"/>
            <w:tcBorders>
              <w:top w:val="single" w:color="auto" w:sz="4"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注册地址*</w:t>
            </w:r>
          </w:p>
        </w:tc>
        <w:tc>
          <w:tcPr>
            <w:tcW w:w="8266" w:type="dxa"/>
            <w:gridSpan w:val="10"/>
            <w:tcBorders>
              <w:top w:val="single" w:color="auto" w:sz="4"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办公地址*</w:t>
            </w:r>
          </w:p>
        </w:tc>
        <w:tc>
          <w:tcPr>
            <w:tcW w:w="3429" w:type="dxa"/>
            <w:gridSpan w:val="6"/>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655" w:type="dxa"/>
            <w:gridSpan w:val="2"/>
            <w:vMerge w:val="restart"/>
            <w:tcBorders>
              <w:top w:val="single" w:color="auto" w:sz="6" w:space="0"/>
              <w:left w:val="single" w:color="auto" w:sz="6" w:space="0"/>
              <w:right w:val="single" w:color="auto" w:sz="6" w:space="0"/>
            </w:tcBorders>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土地/建筑物</w:t>
            </w:r>
          </w:p>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产权性质*</w:t>
            </w:r>
          </w:p>
        </w:tc>
        <w:tc>
          <w:tcPr>
            <w:tcW w:w="3182" w:type="dxa"/>
            <w:gridSpan w:val="2"/>
            <w:tcBorders>
              <w:top w:val="single" w:color="auto" w:sz="6" w:space="0"/>
              <w:left w:val="single" w:color="auto" w:sz="6" w:space="0"/>
              <w:bottom w:val="single" w:color="auto" w:sz="6" w:space="0"/>
              <w:right w:val="single" w:color="auto" w:sz="6" w:space="0"/>
            </w:tcBorders>
          </w:tcPr>
          <w:p>
            <w:pPr>
              <w:ind w:firstLine="361" w:firstLineChars="200"/>
              <w:jc w:val="left"/>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自有    租赁</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工厂地址*</w:t>
            </w:r>
          </w:p>
        </w:tc>
        <w:tc>
          <w:tcPr>
            <w:tcW w:w="3429" w:type="dxa"/>
            <w:gridSpan w:val="6"/>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655" w:type="dxa"/>
            <w:gridSpan w:val="2"/>
            <w:vMerge w:val="continue"/>
            <w:tcBorders>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3182"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color w:val="auto"/>
                <w:sz w:val="18"/>
                <w:szCs w:val="18"/>
              </w:rPr>
            </w:pPr>
            <w:r>
              <w:rPr>
                <w:rFonts w:hint="eastAsia" w:ascii="仿宋" w:hAnsi="仿宋" w:eastAsia="仿宋" w:cs="仿宋"/>
                <w:b/>
                <w:bCs/>
                <w:color w:val="auto"/>
                <w:kern w:val="0"/>
                <w:sz w:val="18"/>
                <w:szCs w:val="18"/>
                <w:lang w:bidi="ar"/>
              </w:rPr>
              <w:t>    自有    租赁</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法人代表*</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tabs>
                <w:tab w:val="left" w:pos="180"/>
              </w:tabs>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纳税性质*</w:t>
            </w:r>
          </w:p>
        </w:tc>
        <w:tc>
          <w:tcPr>
            <w:tcW w:w="4837" w:type="dxa"/>
            <w:gridSpan w:val="4"/>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一般纳税人 小规模纳税人 营业税（自然人）</w:t>
            </w: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成立年份*</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注册日期*</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0" w:type="dxa"/>
            <w:tcBorders>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企业网址</w:t>
            </w:r>
          </w:p>
        </w:tc>
        <w:tc>
          <w:tcPr>
            <w:tcW w:w="1592"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注册机关*</w:t>
            </w:r>
          </w:p>
        </w:tc>
        <w:tc>
          <w:tcPr>
            <w:tcW w:w="1627" w:type="dxa"/>
            <w:gridSpan w:val="3"/>
            <w:tcBorders>
              <w:top w:val="single" w:color="auto" w:sz="6" w:space="0"/>
              <w:left w:val="single" w:color="auto" w:sz="6" w:space="0"/>
              <w:bottom w:val="single" w:color="auto" w:sz="6" w:space="0"/>
              <w:right w:val="single" w:color="auto" w:sz="6" w:space="0"/>
            </w:tcBorders>
          </w:tcPr>
          <w:p>
            <w:pPr>
              <w:tabs>
                <w:tab w:val="left" w:pos="180"/>
              </w:tabs>
              <w:rPr>
                <w:rFonts w:ascii="仿宋" w:hAnsi="仿宋" w:eastAsia="仿宋" w:cs="仿宋"/>
                <w:color w:val="auto"/>
                <w:sz w:val="18"/>
                <w:szCs w:val="18"/>
              </w:rPr>
            </w:pPr>
          </w:p>
        </w:tc>
        <w:tc>
          <w:tcPr>
            <w:tcW w:w="1802" w:type="dxa"/>
            <w:gridSpan w:val="3"/>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注册资本*</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0" w:type="dxa"/>
            <w:tcBorders>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实缴注册资本*</w:t>
            </w:r>
          </w:p>
        </w:tc>
        <w:tc>
          <w:tcPr>
            <w:tcW w:w="1592"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345" w:hRule="atLeast"/>
          <w:jc w:val="center"/>
        </w:trPr>
        <w:tc>
          <w:tcPr>
            <w:tcW w:w="1232" w:type="dxa"/>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统一社会信用代码*</w:t>
            </w:r>
          </w:p>
        </w:tc>
        <w:tc>
          <w:tcPr>
            <w:tcW w:w="3429" w:type="dxa"/>
            <w:gridSpan w:val="6"/>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p>
        </w:tc>
        <w:tc>
          <w:tcPr>
            <w:tcW w:w="1655" w:type="dxa"/>
            <w:gridSpan w:val="2"/>
            <w:tcBorders>
              <w:left w:val="single" w:color="auto" w:sz="6" w:space="0"/>
              <w:bottom w:val="single" w:color="auto" w:sz="6" w:space="0"/>
              <w:right w:val="single" w:color="auto" w:sz="6" w:space="0"/>
            </w:tcBorders>
            <w:vAlign w:val="center"/>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企业性质*</w:t>
            </w:r>
          </w:p>
        </w:tc>
        <w:tc>
          <w:tcPr>
            <w:tcW w:w="3182"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508"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开户银行名称*</w:t>
            </w:r>
          </w:p>
        </w:tc>
        <w:tc>
          <w:tcPr>
            <w:tcW w:w="1595" w:type="dxa"/>
            <w:gridSpan w:val="2"/>
            <w:tcBorders>
              <w:top w:val="single" w:color="auto" w:sz="6" w:space="0"/>
              <w:left w:val="single" w:color="auto" w:sz="6" w:space="0"/>
              <w:bottom w:val="single" w:color="auto" w:sz="6" w:space="0"/>
              <w:right w:val="single" w:color="auto" w:sz="6" w:space="0"/>
            </w:tcBorders>
          </w:tcPr>
          <w:p>
            <w:pPr>
              <w:jc w:val="center"/>
              <w:rPr>
                <w:rFonts w:ascii="仿宋" w:hAnsi="仿宋" w:eastAsia="仿宋" w:cs="仿宋"/>
                <w:b/>
                <w:bCs/>
                <w:color w:val="auto"/>
                <w:kern w:val="0"/>
                <w:sz w:val="18"/>
                <w:szCs w:val="18"/>
                <w:lang w:bidi="ar"/>
              </w:rPr>
            </w:pPr>
          </w:p>
        </w:tc>
        <w:tc>
          <w:tcPr>
            <w:tcW w:w="1834"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联行号*</w:t>
            </w:r>
          </w:p>
        </w:tc>
        <w:tc>
          <w:tcPr>
            <w:tcW w:w="1655" w:type="dxa"/>
            <w:gridSpan w:val="2"/>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c>
          <w:tcPr>
            <w:tcW w:w="1591" w:type="dxa"/>
            <w:tcBorders>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开户行账号*</w:t>
            </w:r>
          </w:p>
        </w:tc>
        <w:tc>
          <w:tcPr>
            <w:tcW w:w="1591" w:type="dxa"/>
            <w:tcBorders>
              <w:left w:val="single" w:color="auto" w:sz="6" w:space="0"/>
              <w:bottom w:val="single" w:color="auto" w:sz="6" w:space="0"/>
              <w:right w:val="single" w:color="auto" w:sz="6" w:space="0"/>
            </w:tcBorders>
          </w:tcPr>
          <w:p>
            <w:pPr>
              <w:jc w:val="left"/>
              <w:rPr>
                <w:rFonts w:ascii="仿宋" w:hAnsi="仿宋" w:eastAsia="仿宋" w:cs="仿宋"/>
                <w:b/>
                <w:bCs/>
                <w:color w:val="auto"/>
                <w:kern w:val="0"/>
                <w:sz w:val="18"/>
                <w:szCs w:val="18"/>
                <w:lang w:bidi="ar"/>
              </w:rPr>
            </w:pPr>
          </w:p>
        </w:tc>
      </w:tr>
      <w:tr>
        <w:tblPrEx>
          <w:tblCellMar>
            <w:top w:w="0" w:type="dxa"/>
            <w:left w:w="28" w:type="dxa"/>
            <w:bottom w:w="0" w:type="dxa"/>
            <w:right w:w="28" w:type="dxa"/>
          </w:tblCellMar>
        </w:tblPrEx>
        <w:trPr>
          <w:trHeight w:val="462"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color w:val="auto"/>
                <w:sz w:val="18"/>
                <w:szCs w:val="18"/>
              </w:rPr>
              <w:t>经营范围*</w:t>
            </w:r>
          </w:p>
        </w:tc>
        <w:tc>
          <w:tcPr>
            <w:tcW w:w="8266" w:type="dxa"/>
            <w:gridSpan w:val="10"/>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r>
        <w:tblPrEx>
          <w:tblCellMar>
            <w:top w:w="0" w:type="dxa"/>
            <w:left w:w="28" w:type="dxa"/>
            <w:bottom w:w="0" w:type="dxa"/>
            <w:right w:w="28" w:type="dxa"/>
          </w:tblCellMar>
        </w:tblPrEx>
        <w:trPr>
          <w:trHeight w:val="1269"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质量等体系</w:t>
            </w:r>
          </w:p>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认证情况，</w:t>
            </w:r>
          </w:p>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资质证书*</w:t>
            </w:r>
          </w:p>
        </w:tc>
        <w:tc>
          <w:tcPr>
            <w:tcW w:w="8266" w:type="dxa"/>
            <w:gridSpan w:val="10"/>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sz w:val="18"/>
                <w:szCs w:val="18"/>
              </w:rPr>
              <w:t>1.质量/安全/环境等体系认证（请填写证书名称、编号、认证范围及有效期）</w:t>
            </w:r>
          </w:p>
          <w:p>
            <w:pPr>
              <w:rPr>
                <w:rFonts w:ascii="仿宋" w:hAnsi="仿宋" w:eastAsia="仿宋" w:cs="仿宋"/>
                <w:color w:val="auto"/>
                <w:sz w:val="18"/>
                <w:szCs w:val="18"/>
              </w:rPr>
            </w:pPr>
            <w:r>
              <w:rPr>
                <w:rFonts w:hint="eastAsia" w:ascii="仿宋" w:hAnsi="仿宋" w:eastAsia="仿宋" w:cs="仿宋"/>
                <w:color w:val="auto"/>
                <w:sz w:val="18"/>
                <w:szCs w:val="18"/>
              </w:rPr>
              <w:t>2.行业从业许可/生产许可（请填写证书名称、编号、认证许可范围及有效期）</w:t>
            </w:r>
          </w:p>
          <w:p>
            <w:pPr>
              <w:rPr>
                <w:rFonts w:ascii="仿宋" w:hAnsi="仿宋" w:eastAsia="仿宋" w:cs="仿宋"/>
                <w:color w:val="auto"/>
                <w:sz w:val="18"/>
                <w:szCs w:val="18"/>
              </w:rPr>
            </w:pPr>
            <w:r>
              <w:rPr>
                <w:rFonts w:hint="eastAsia" w:ascii="仿宋" w:hAnsi="仿宋" w:eastAsia="仿宋" w:cs="仿宋"/>
                <w:color w:val="auto"/>
                <w:sz w:val="18"/>
                <w:szCs w:val="18"/>
              </w:rPr>
              <w:t>3.国家强制产品认证或检验报告（请填写产品名称、认证机构及有效期等）</w:t>
            </w:r>
          </w:p>
          <w:p>
            <w:pPr>
              <w:rPr>
                <w:rFonts w:ascii="仿宋" w:hAnsi="仿宋" w:eastAsia="仿宋" w:cs="仿宋"/>
                <w:color w:val="auto"/>
                <w:sz w:val="18"/>
                <w:szCs w:val="18"/>
              </w:rPr>
            </w:pPr>
            <w:r>
              <w:rPr>
                <w:rFonts w:hint="eastAsia" w:ascii="仿宋" w:hAnsi="仿宋" w:eastAsia="仿宋" w:cs="仿宋"/>
                <w:color w:val="auto"/>
                <w:sz w:val="18"/>
                <w:szCs w:val="18"/>
              </w:rPr>
              <w:t>（必填项，如无资质或认证等证书，填写“无”）</w:t>
            </w:r>
          </w:p>
        </w:tc>
      </w:tr>
      <w:tr>
        <w:tblPrEx>
          <w:tblCellMar>
            <w:top w:w="0" w:type="dxa"/>
            <w:left w:w="28" w:type="dxa"/>
            <w:bottom w:w="0" w:type="dxa"/>
            <w:right w:w="28" w:type="dxa"/>
          </w:tblCellMar>
        </w:tblPrEx>
        <w:trPr>
          <w:trHeight w:val="1083" w:hRule="atLeast"/>
          <w:jc w:val="center"/>
        </w:trPr>
        <w:tc>
          <w:tcPr>
            <w:tcW w:w="123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bCs/>
                <w:color w:val="auto"/>
                <w:kern w:val="0"/>
                <w:sz w:val="18"/>
                <w:szCs w:val="18"/>
                <w:lang w:bidi="ar"/>
              </w:rPr>
              <w:t>生产/检验设 备状况及产能</w:t>
            </w:r>
          </w:p>
        </w:tc>
        <w:tc>
          <w:tcPr>
            <w:tcW w:w="8266" w:type="dxa"/>
            <w:gridSpan w:val="10"/>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sz w:val="18"/>
                <w:szCs w:val="18"/>
              </w:rPr>
              <w:t>1.主要生产设备（品牌/基本参数/数量等）</w:t>
            </w:r>
          </w:p>
          <w:p>
            <w:pPr>
              <w:rPr>
                <w:rFonts w:ascii="仿宋" w:hAnsi="仿宋" w:eastAsia="仿宋" w:cs="仿宋"/>
                <w:color w:val="auto"/>
                <w:sz w:val="18"/>
                <w:szCs w:val="18"/>
              </w:rPr>
            </w:pPr>
            <w:r>
              <w:rPr>
                <w:rFonts w:hint="eastAsia" w:ascii="仿宋" w:hAnsi="仿宋" w:eastAsia="仿宋" w:cs="仿宋"/>
                <w:color w:val="auto"/>
                <w:sz w:val="18"/>
                <w:szCs w:val="18"/>
              </w:rPr>
              <w:t>2.主要检验检测设备（品牌/基本参数/数量等）</w:t>
            </w:r>
          </w:p>
          <w:p>
            <w:pPr>
              <w:rPr>
                <w:rFonts w:ascii="仿宋" w:hAnsi="仿宋" w:eastAsia="仿宋" w:cs="仿宋"/>
                <w:color w:val="auto"/>
                <w:sz w:val="18"/>
                <w:szCs w:val="18"/>
              </w:rPr>
            </w:pPr>
            <w:r>
              <w:rPr>
                <w:rFonts w:hint="eastAsia" w:ascii="仿宋" w:hAnsi="仿宋" w:eastAsia="仿宋" w:cs="仿宋"/>
                <w:color w:val="auto"/>
                <w:sz w:val="18"/>
                <w:szCs w:val="18"/>
              </w:rPr>
              <w:t>3.日产能（选填项，生产加工企业必填*）</w:t>
            </w:r>
          </w:p>
        </w:tc>
      </w:tr>
      <w:tr>
        <w:tblPrEx>
          <w:tblCellMar>
            <w:top w:w="0" w:type="dxa"/>
            <w:left w:w="28" w:type="dxa"/>
            <w:bottom w:w="0" w:type="dxa"/>
            <w:right w:w="28" w:type="dxa"/>
          </w:tblCellMar>
        </w:tblPrEx>
        <w:trPr>
          <w:trHeight w:val="535" w:hRule="atLeast"/>
          <w:jc w:val="center"/>
        </w:trPr>
        <w:tc>
          <w:tcPr>
            <w:tcW w:w="1232"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人力资源</w:t>
            </w:r>
          </w:p>
          <w:p>
            <w:pPr>
              <w:jc w:val="center"/>
              <w:rPr>
                <w:rFonts w:ascii="仿宋" w:hAnsi="仿宋" w:eastAsia="仿宋" w:cs="仿宋"/>
                <w:b/>
                <w:bCs/>
                <w:color w:val="auto"/>
                <w:kern w:val="0"/>
                <w:sz w:val="18"/>
                <w:szCs w:val="18"/>
                <w:lang w:bidi="ar"/>
              </w:rPr>
            </w:pPr>
            <w:r>
              <w:rPr>
                <w:rFonts w:hint="eastAsia" w:ascii="仿宋" w:hAnsi="仿宋" w:eastAsia="仿宋" w:cs="仿宋"/>
                <w:b/>
                <w:bCs/>
                <w:color w:val="auto"/>
                <w:kern w:val="0"/>
                <w:sz w:val="18"/>
                <w:szCs w:val="18"/>
                <w:lang w:bidi="ar"/>
              </w:rPr>
              <w:t>状况*</w:t>
            </w:r>
          </w:p>
        </w:tc>
        <w:tc>
          <w:tcPr>
            <w:tcW w:w="2857" w:type="dxa"/>
            <w:gridSpan w:val="4"/>
            <w:vMerge w:val="restart"/>
            <w:tcBorders>
              <w:top w:val="single" w:color="auto" w:sz="6" w:space="0"/>
              <w:left w:val="single" w:color="auto" w:sz="6" w:space="0"/>
              <w:right w:val="single" w:color="auto" w:sz="6"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 xml:space="preserve">1.总人数 </w:t>
            </w:r>
          </w:p>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 xml:space="preserve">2.技术人员数量及占比 </w:t>
            </w:r>
          </w:p>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3.品质检验人员数量及占比</w:t>
            </w:r>
          </w:p>
        </w:tc>
        <w:tc>
          <w:tcPr>
            <w:tcW w:w="1517"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主要原材料供应商</w:t>
            </w:r>
          </w:p>
        </w:tc>
        <w:tc>
          <w:tcPr>
            <w:tcW w:w="389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（选填项，生产加工企业填）</w:t>
            </w:r>
          </w:p>
        </w:tc>
      </w:tr>
      <w:tr>
        <w:tblPrEx>
          <w:tblCellMar>
            <w:top w:w="0" w:type="dxa"/>
            <w:left w:w="28" w:type="dxa"/>
            <w:bottom w:w="0" w:type="dxa"/>
            <w:right w:w="28" w:type="dxa"/>
          </w:tblCellMar>
        </w:tblPrEx>
        <w:trPr>
          <w:trHeight w:val="535" w:hRule="atLeast"/>
          <w:jc w:val="center"/>
        </w:trPr>
        <w:tc>
          <w:tcPr>
            <w:tcW w:w="1232" w:type="dxa"/>
            <w:vMerge w:val="continue"/>
            <w:tcBorders>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p>
        </w:tc>
        <w:tc>
          <w:tcPr>
            <w:tcW w:w="2857" w:type="dxa"/>
            <w:gridSpan w:val="4"/>
            <w:vMerge w:val="continue"/>
            <w:tcBorders>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p>
        </w:tc>
        <w:tc>
          <w:tcPr>
            <w:tcW w:w="1517" w:type="dxa"/>
            <w:gridSpan w:val="3"/>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s="仿宋"/>
                <w:color w:val="auto"/>
                <w:sz w:val="18"/>
                <w:szCs w:val="18"/>
              </w:rPr>
            </w:pPr>
            <w:r>
              <w:rPr>
                <w:rFonts w:hint="eastAsia" w:ascii="仿宋" w:hAnsi="仿宋" w:eastAsia="仿宋" w:cs="仿宋"/>
                <w:b/>
                <w:bCs/>
                <w:color w:val="auto"/>
                <w:kern w:val="0"/>
                <w:sz w:val="18"/>
                <w:szCs w:val="18"/>
                <w:lang w:bidi="ar"/>
              </w:rPr>
              <w:t>工厂仓储面积</w:t>
            </w:r>
          </w:p>
        </w:tc>
        <w:tc>
          <w:tcPr>
            <w:tcW w:w="389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auto"/>
                <w:sz w:val="18"/>
                <w:szCs w:val="18"/>
              </w:rPr>
            </w:pPr>
            <w:r>
              <w:rPr>
                <w:rFonts w:hint="eastAsia" w:ascii="仿宋" w:hAnsi="仿宋" w:eastAsia="仿宋" w:cs="仿宋"/>
                <w:color w:val="auto"/>
                <w:kern w:val="0"/>
                <w:sz w:val="18"/>
                <w:szCs w:val="18"/>
                <w:lang w:bidi="ar"/>
              </w:rPr>
              <w:t>（选填项，原辅料/包材类供应企业填）</w:t>
            </w:r>
          </w:p>
        </w:tc>
      </w:tr>
      <w:tr>
        <w:tblPrEx>
          <w:tblCellMar>
            <w:top w:w="0" w:type="dxa"/>
            <w:left w:w="28" w:type="dxa"/>
            <w:bottom w:w="0" w:type="dxa"/>
            <w:right w:w="28" w:type="dxa"/>
          </w:tblCellMar>
        </w:tblPrEx>
        <w:trPr>
          <w:trHeight w:val="491" w:hRule="atLeast"/>
          <w:jc w:val="center"/>
        </w:trPr>
        <w:tc>
          <w:tcPr>
            <w:tcW w:w="4447" w:type="dxa"/>
            <w:gridSpan w:val="6"/>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olor w:val="auto"/>
                <w:sz w:val="18"/>
                <w:szCs w:val="18"/>
              </w:rPr>
              <w:t>自制（代理、外购）的主要相关产品及设备品牌：</w:t>
            </w:r>
          </w:p>
        </w:tc>
        <w:tc>
          <w:tcPr>
            <w:tcW w:w="5051" w:type="dxa"/>
            <w:gridSpan w:val="5"/>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p>
        </w:tc>
      </w:tr>
      <w:tr>
        <w:tblPrEx>
          <w:tblCellMar>
            <w:top w:w="0" w:type="dxa"/>
            <w:left w:w="28" w:type="dxa"/>
            <w:bottom w:w="0" w:type="dxa"/>
            <w:right w:w="28" w:type="dxa"/>
          </w:tblCellMar>
        </w:tblPrEx>
        <w:trPr>
          <w:trHeight w:val="577" w:hRule="atLeast"/>
          <w:jc w:val="center"/>
        </w:trPr>
        <w:tc>
          <w:tcPr>
            <w:tcW w:w="4447" w:type="dxa"/>
            <w:gridSpan w:val="6"/>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aps/>
                <w:color w:val="auto"/>
                <w:sz w:val="18"/>
                <w:szCs w:val="18"/>
              </w:rPr>
              <w:t>是否与舍得酒业公司合作过*：</w:t>
            </w:r>
            <w:r>
              <w:rPr>
                <w:rFonts w:hint="eastAsia" w:ascii="仿宋" w:hAnsi="仿宋" w:eastAsia="仿宋" w:cs="仿宋"/>
                <w:b/>
                <w:color w:val="auto"/>
                <w:sz w:val="18"/>
                <w:szCs w:val="18"/>
              </w:rPr>
              <w:t>是</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）否（ ）</w:t>
            </w:r>
          </w:p>
        </w:tc>
        <w:tc>
          <w:tcPr>
            <w:tcW w:w="5051" w:type="dxa"/>
            <w:gridSpan w:val="5"/>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何种合作请简述</w:t>
            </w: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请列举 3 个大客户/合作伙伴名称*</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近三年营业收入及利润情况* （杂货类个体商户不填）</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联系人（职务、电话、邮箱） *</w:t>
            </w:r>
          </w:p>
        </w:tc>
        <w:tc>
          <w:tcPr>
            <w:tcW w:w="7804" w:type="dxa"/>
            <w:gridSpan w:val="9"/>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jc w:val="left"/>
              <w:rPr>
                <w:rFonts w:ascii="仿宋" w:hAnsi="仿宋" w:eastAsia="仿宋" w:cs="仿宋"/>
                <w:b/>
                <w:caps/>
                <w:color w:val="auto"/>
                <w:sz w:val="18"/>
                <w:szCs w:val="18"/>
              </w:rPr>
            </w:pPr>
            <w:r>
              <w:rPr>
                <w:rFonts w:hint="eastAsia" w:ascii="仿宋" w:hAnsi="仿宋" w:eastAsia="仿宋" w:cs="仿宋"/>
                <w:b/>
                <w:bCs/>
                <w:color w:val="auto"/>
                <w:kern w:val="0"/>
                <w:sz w:val="18"/>
                <w:szCs w:val="18"/>
                <w:lang w:bidi="ar"/>
              </w:rPr>
              <w:t>ESG（环境社会责任体系）建设情况</w:t>
            </w:r>
          </w:p>
        </w:tc>
        <w:tc>
          <w:tcPr>
            <w:tcW w:w="7804" w:type="dxa"/>
            <w:gridSpan w:val="9"/>
            <w:tcBorders>
              <w:top w:val="single" w:color="auto" w:sz="6" w:space="0"/>
              <w:left w:val="single" w:color="auto" w:sz="6" w:space="0"/>
              <w:bottom w:val="single" w:color="auto" w:sz="6" w:space="0"/>
              <w:right w:val="single" w:color="auto" w:sz="6" w:space="0"/>
            </w:tcBorders>
            <w:vAlign w:val="center"/>
          </w:tcPr>
          <w:p>
            <w:pPr>
              <w:rPr>
                <w:rFonts w:ascii="仿宋" w:hAnsi="仿宋" w:eastAsia="仿宋" w:cs="仿宋"/>
                <w:color w:val="auto"/>
                <w:sz w:val="18"/>
                <w:szCs w:val="18"/>
              </w:rPr>
            </w:pPr>
            <w:r>
              <w:rPr>
                <w:rFonts w:hint="eastAsia" w:ascii="仿宋" w:hAnsi="仿宋" w:eastAsia="仿宋" w:cs="仿宋"/>
                <w:color w:val="auto"/>
                <w:kern w:val="0"/>
                <w:sz w:val="18"/>
                <w:szCs w:val="18"/>
                <w:lang w:bidi="ar"/>
              </w:rPr>
              <w:t>如贵司有展开环境社会责任体系建设，请简要说明</w:t>
            </w:r>
          </w:p>
        </w:tc>
      </w:tr>
      <w:tr>
        <w:tblPrEx>
          <w:tblCellMar>
            <w:top w:w="0" w:type="dxa"/>
            <w:left w:w="28" w:type="dxa"/>
            <w:bottom w:w="0" w:type="dxa"/>
            <w:right w:w="28" w:type="dxa"/>
          </w:tblCellMar>
        </w:tblPrEx>
        <w:trPr>
          <w:trHeight w:val="420" w:hRule="atLeast"/>
          <w:jc w:val="center"/>
        </w:trPr>
        <w:tc>
          <w:tcPr>
            <w:tcW w:w="1694" w:type="dxa"/>
            <w:gridSpan w:val="2"/>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其他说明</w:t>
            </w:r>
          </w:p>
        </w:tc>
        <w:tc>
          <w:tcPr>
            <w:tcW w:w="7804" w:type="dxa"/>
            <w:gridSpan w:val="9"/>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bl>
    <w:p>
      <w:pPr>
        <w:spacing w:line="540" w:lineRule="exact"/>
        <w:rPr>
          <w:rFonts w:ascii="仿宋" w:hAnsi="仿宋" w:eastAsia="仿宋" w:cs="仿宋"/>
          <w:b/>
          <w:color w:val="auto"/>
          <w:sz w:val="28"/>
          <w:szCs w:val="28"/>
        </w:rPr>
      </w:pPr>
    </w:p>
    <w:p>
      <w:pPr>
        <w:spacing w:line="540" w:lineRule="exact"/>
        <w:rPr>
          <w:rFonts w:ascii="仿宋" w:hAnsi="仿宋" w:eastAsia="仿宋" w:cs="仿宋"/>
          <w:b/>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b/>
          <w:color w:val="auto"/>
          <w:sz w:val="28"/>
          <w:szCs w:val="28"/>
        </w:rPr>
        <w:t>二 分支机构及关联企业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99" w:type="dxa"/>
          </w:tcPr>
          <w:p>
            <w:pPr>
              <w:tabs>
                <w:tab w:val="left" w:pos="180"/>
              </w:tabs>
              <w:spacing w:line="540" w:lineRule="exact"/>
              <w:ind w:firstLine="480" w:firstLineChars="200"/>
              <w:rPr>
                <w:rFonts w:ascii="仿宋" w:hAnsi="仿宋" w:eastAsia="仿宋" w:cs="仿宋"/>
                <w:color w:val="auto"/>
                <w:sz w:val="24"/>
              </w:rPr>
            </w:pPr>
          </w:p>
        </w:tc>
      </w:tr>
    </w:tbl>
    <w:p>
      <w:pPr>
        <w:spacing w:line="540" w:lineRule="exact"/>
        <w:ind w:firstLine="480" w:firstLineChars="200"/>
        <w:rPr>
          <w:rFonts w:ascii="仿宋" w:hAnsi="仿宋" w:eastAsia="仿宋" w:cs="仿宋"/>
          <w:color w:val="auto"/>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84" w:type="dxa"/>
          </w:tcPr>
          <w:p>
            <w:pPr>
              <w:tabs>
                <w:tab w:val="left" w:pos="180"/>
              </w:tabs>
              <w:spacing w:line="540" w:lineRule="exact"/>
              <w:ind w:firstLine="480" w:firstLineChars="200"/>
              <w:rPr>
                <w:rFonts w:ascii="仿宋" w:hAnsi="仿宋" w:eastAsia="仿宋" w:cs="仿宋"/>
                <w:color w:val="auto"/>
                <w:sz w:val="24"/>
              </w:rPr>
            </w:pPr>
          </w:p>
        </w:tc>
      </w:tr>
    </w:tbl>
    <w:p>
      <w:pPr>
        <w:spacing w:line="460" w:lineRule="exact"/>
        <w:ind w:firstLine="482" w:firstLineChars="200"/>
        <w:rPr>
          <w:rFonts w:ascii="仿宋" w:hAnsi="仿宋" w:eastAsia="仿宋" w:cs="仿宋"/>
          <w:b/>
          <w:color w:val="auto"/>
          <w:sz w:val="24"/>
        </w:rPr>
      </w:pPr>
    </w:p>
    <w:p>
      <w:pPr>
        <w:numPr>
          <w:ilvl w:val="0"/>
          <w:numId w:val="2"/>
        </w:numPr>
        <w:jc w:val="center"/>
        <w:rPr>
          <w:b/>
          <w:bCs/>
          <w:color w:val="auto"/>
          <w:sz w:val="28"/>
          <w:szCs w:val="28"/>
        </w:rPr>
      </w:pPr>
      <w:bookmarkStart w:id="17" w:name="_Toc10904"/>
      <w:r>
        <w:rPr>
          <w:rFonts w:hint="eastAsia"/>
          <w:b/>
          <w:bCs/>
          <w:color w:val="auto"/>
          <w:sz w:val="28"/>
          <w:szCs w:val="28"/>
        </w:rPr>
        <w:t>其他有必要的资质及补充资料</w:t>
      </w:r>
      <w:bookmarkEnd w:id="17"/>
    </w:p>
    <w:p>
      <w:pPr>
        <w:pStyle w:val="10"/>
        <w:spacing w:line="560" w:lineRule="exact"/>
        <w:jc w:val="center"/>
        <w:rPr>
          <w:rFonts w:ascii="仿宋" w:hAnsi="仿宋" w:eastAsia="仿宋"/>
          <w:color w:val="auto"/>
        </w:rPr>
      </w:pPr>
      <w:r>
        <w:rPr>
          <w:rFonts w:hint="eastAsia" w:ascii="仿宋" w:hAnsi="仿宋" w:eastAsia="仿宋"/>
          <w:color w:val="auto"/>
        </w:rPr>
        <w:t>如：企业简介、重大获奖证书等</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rPr>
          <w:color w:val="auto"/>
        </w:rPr>
      </w:pPr>
    </w:p>
    <w:p>
      <w:pPr>
        <w:pStyle w:val="2"/>
        <w:rPr>
          <w:color w:val="auto"/>
        </w:rPr>
      </w:pPr>
    </w:p>
    <w:p>
      <w:pPr>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37A6A1D5"/>
    <w:multiLevelType w:val="multilevel"/>
    <w:tmpl w:val="37A6A1D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mQ2OTZiODQzMGIwZGIxOGJiZTA0MGZiNDA5MWYifQ=="/>
  </w:docVars>
  <w:rsids>
    <w:rsidRoot w:val="5C650692"/>
    <w:rsid w:val="5C650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微软雅黑"/>
      <w:b/>
      <w:kern w:val="0"/>
      <w:sz w:val="32"/>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right" w:leader="dot" w:pos="9117"/>
      </w:tabs>
      <w:spacing w:before="120" w:after="120" w:line="340" w:lineRule="exact"/>
      <w:jc w:val="left"/>
    </w:pPr>
    <w:rPr>
      <w:rFonts w:ascii="宋体" w:hAnsi="宋体" w:cs="宋体"/>
      <w:caps/>
      <w:kern w:val="0"/>
      <w:sz w:val="24"/>
      <w:szCs w:val="24"/>
    </w:rPr>
  </w:style>
  <w:style w:type="paragraph" w:styleId="4">
    <w:name w:val="toc 2"/>
    <w:basedOn w:val="1"/>
    <w:next w:val="1"/>
    <w:qFormat/>
    <w:uiPriority w:val="39"/>
    <w:pPr>
      <w:ind w:left="420" w:leftChars="200"/>
    </w:pPr>
    <w:rPr>
      <w:rFonts w:eastAsia="仿宋"/>
      <w:sz w:val="28"/>
    </w:rPr>
  </w:style>
  <w:style w:type="paragraph" w:styleId="5">
    <w:name w:val="Normal (Web)"/>
    <w:basedOn w:val="1"/>
    <w:qFormat/>
    <w:uiPriority w:val="0"/>
    <w:pPr>
      <w:spacing w:before="100" w:beforeAutospacing="1" w:after="100" w:afterAutospacing="1"/>
      <w:jc w:val="left"/>
    </w:pPr>
    <w:rPr>
      <w:rFonts w:ascii="宋体" w:hAnsi="宋体"/>
      <w:kern w:val="0"/>
      <w:sz w:val="24"/>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2023-10-14T02:35:00Z</dcterms:created>
  <dc:creator>go go</dc:creator>
  <cp:lastModifiedBy>go go</cp:lastModifiedBy>
  <dcterms:modified xsi:type="dcterms:W3CDTF">2023-10-14T02:38:37Z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571E0C45EE6E481E96EE045EF1F2EB73_11</vt:lpwstr>
  </property>
</Properties>
</file>